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C23" w:rsidRPr="003D4BF4" w:rsidRDefault="00511C23" w:rsidP="00511C23">
      <w:pPr>
        <w:shd w:val="clear" w:color="auto" w:fill="FFFFFF" w:themeFill="background1"/>
        <w:spacing w:before="100" w:beforeAutospacing="1" w:after="100" w:afterAutospacing="1" w:line="240" w:lineRule="auto"/>
        <w:ind w:left="-284"/>
        <w:jc w:val="center"/>
        <w:rPr>
          <w:rFonts w:ascii="Arial" w:eastAsia="Times New Roman" w:hAnsi="Arial" w:cs="Arial"/>
          <w:b/>
          <w:color w:val="000000" w:themeColor="text1"/>
          <w:sz w:val="24"/>
          <w:szCs w:val="24"/>
          <w:u w:val="single"/>
          <w:lang w:eastAsia="es-ES"/>
        </w:rPr>
      </w:pPr>
      <w:r w:rsidRPr="003D4BF4">
        <w:rPr>
          <w:rFonts w:ascii="Arial" w:eastAsia="Times New Roman" w:hAnsi="Arial" w:cs="Arial"/>
          <w:b/>
          <w:color w:val="000000" w:themeColor="text1"/>
          <w:sz w:val="24"/>
          <w:szCs w:val="24"/>
          <w:u w:val="single"/>
          <w:lang w:eastAsia="es-ES"/>
        </w:rPr>
        <w:t>4ESO</w:t>
      </w:r>
      <w:r w:rsidRPr="003D4BF4">
        <w:rPr>
          <w:rFonts w:ascii="Arial" w:eastAsia="Times New Roman" w:hAnsi="Arial" w:cs="Arial"/>
          <w:color w:val="000000" w:themeColor="text1"/>
          <w:sz w:val="24"/>
          <w:szCs w:val="24"/>
          <w:u w:val="single"/>
          <w:lang w:eastAsia="es-ES"/>
        </w:rPr>
        <w:t xml:space="preserve">. </w:t>
      </w:r>
      <w:r w:rsidRPr="003D4BF4">
        <w:rPr>
          <w:rFonts w:ascii="Arial" w:eastAsia="Times New Roman" w:hAnsi="Arial" w:cs="Arial"/>
          <w:b/>
          <w:color w:val="000000" w:themeColor="text1"/>
          <w:sz w:val="24"/>
          <w:szCs w:val="24"/>
          <w:u w:val="single"/>
          <w:lang w:eastAsia="es-ES"/>
        </w:rPr>
        <w:t>U·3, 4, LA REVOLUCIÓN INDUSTRIAL  Y EL MOVIMIENTO OBRERO</w:t>
      </w:r>
    </w:p>
    <w:p w:rsidR="00511C23" w:rsidRPr="003D4BF4" w:rsidRDefault="00F70226" w:rsidP="00511C23">
      <w:pPr>
        <w:shd w:val="clear" w:color="auto" w:fill="FFFFFF" w:themeFill="background1"/>
        <w:spacing w:after="100" w:afterAutospacing="1" w:line="240" w:lineRule="auto"/>
        <w:rPr>
          <w:rFonts w:ascii="Arial" w:eastAsia="Times New Roman" w:hAnsi="Arial" w:cs="Arial"/>
          <w:color w:val="000000" w:themeColor="text1"/>
          <w:sz w:val="24"/>
          <w:szCs w:val="24"/>
          <w:lang w:eastAsia="es-ES"/>
        </w:rPr>
      </w:pPr>
      <w:hyperlink r:id="rId8" w:history="1">
        <w:r w:rsidR="00511C23" w:rsidRPr="003D4BF4">
          <w:rPr>
            <w:rStyle w:val="Hipervnculo"/>
            <w:rFonts w:ascii="Arial" w:eastAsia="Times New Roman" w:hAnsi="Arial" w:cs="Arial"/>
            <w:color w:val="000000" w:themeColor="text1"/>
            <w:sz w:val="24"/>
            <w:szCs w:val="24"/>
            <w:lang w:eastAsia="es-ES"/>
          </w:rPr>
          <w:t>http://4esohistoria.weebly.com/introduccioacuten.html</w:t>
        </w:r>
      </w:hyperlink>
      <w:r w:rsidR="00511C23" w:rsidRPr="003D4BF4">
        <w:rPr>
          <w:rFonts w:ascii="Arial" w:eastAsia="Times New Roman" w:hAnsi="Arial" w:cs="Arial"/>
          <w:color w:val="000000" w:themeColor="text1"/>
          <w:sz w:val="24"/>
          <w:szCs w:val="24"/>
          <w:u w:val="single"/>
          <w:lang w:eastAsia="es-ES"/>
        </w:rPr>
        <w:t xml:space="preserve">  </w:t>
      </w:r>
      <w:r w:rsidR="00511C23" w:rsidRPr="003D4BF4">
        <w:rPr>
          <w:rFonts w:ascii="Arial" w:eastAsia="Times New Roman" w:hAnsi="Arial" w:cs="Arial"/>
          <w:color w:val="000000" w:themeColor="text1"/>
          <w:sz w:val="24"/>
          <w:szCs w:val="24"/>
          <w:lang w:eastAsia="es-ES"/>
        </w:rPr>
        <w:t xml:space="preserve">Para buscar conceptos fundamentales </w:t>
      </w:r>
    </w:p>
    <w:p w:rsidR="00511C23" w:rsidRPr="003D4BF4" w:rsidRDefault="00511C23" w:rsidP="00511C23">
      <w:pPr>
        <w:shd w:val="clear" w:color="auto" w:fill="FFFFFF" w:themeFill="background1"/>
        <w:spacing w:after="100" w:afterAutospacing="1" w:line="240" w:lineRule="auto"/>
        <w:rPr>
          <w:rFonts w:ascii="Arial" w:eastAsia="Times New Roman" w:hAnsi="Arial" w:cs="Arial"/>
          <w:color w:val="000000" w:themeColor="text1"/>
          <w:sz w:val="24"/>
          <w:szCs w:val="24"/>
          <w:lang w:eastAsia="es-ES"/>
        </w:rPr>
      </w:pPr>
      <w:r w:rsidRPr="003D4BF4">
        <w:rPr>
          <w:rFonts w:ascii="Arial" w:hAnsi="Arial" w:cs="Arial"/>
          <w:color w:val="000000" w:themeColor="text1"/>
          <w:sz w:val="24"/>
          <w:szCs w:val="24"/>
        </w:rPr>
        <w:t xml:space="preserve"> </w:t>
      </w:r>
      <w:hyperlink r:id="rId9" w:history="1">
        <w:r w:rsidRPr="003D4BF4">
          <w:rPr>
            <w:rStyle w:val="Hipervnculo"/>
            <w:rFonts w:ascii="Arial" w:hAnsi="Arial" w:cs="Arial"/>
            <w:color w:val="000000" w:themeColor="text1"/>
            <w:sz w:val="24"/>
            <w:szCs w:val="24"/>
          </w:rPr>
          <w:t>http://4esohistoria.weebly.com/unidad-3-de-la-revolucioacuten-industrial-al-movimiento-obrero.html</w:t>
        </w:r>
      </w:hyperlink>
      <w:r w:rsidRPr="003D4BF4">
        <w:rPr>
          <w:rFonts w:ascii="Arial" w:hAnsi="Arial" w:cs="Arial"/>
          <w:color w:val="000000" w:themeColor="text1"/>
          <w:sz w:val="24"/>
          <w:szCs w:val="24"/>
        </w:rPr>
        <w:t xml:space="preserve">  </w:t>
      </w:r>
    </w:p>
    <w:p w:rsidR="00511C23" w:rsidRPr="003D4BF4" w:rsidRDefault="00F70226" w:rsidP="00511C23">
      <w:pPr>
        <w:shd w:val="clear" w:color="auto" w:fill="FFFFFF" w:themeFill="background1"/>
        <w:spacing w:after="100" w:afterAutospacing="1" w:line="240" w:lineRule="auto"/>
        <w:rPr>
          <w:rFonts w:ascii="Arial" w:eastAsia="Times New Roman" w:hAnsi="Arial" w:cs="Arial"/>
          <w:color w:val="000000" w:themeColor="text1"/>
          <w:sz w:val="24"/>
          <w:szCs w:val="24"/>
          <w:lang w:eastAsia="es-ES"/>
        </w:rPr>
      </w:pPr>
      <w:hyperlink r:id="rId10" w:history="1">
        <w:r w:rsidR="00511C23" w:rsidRPr="003D4BF4">
          <w:rPr>
            <w:rStyle w:val="Hipervnculo"/>
            <w:rFonts w:ascii="Arial" w:hAnsi="Arial" w:cs="Arial"/>
            <w:color w:val="000000" w:themeColor="text1"/>
            <w:sz w:val="24"/>
            <w:szCs w:val="24"/>
          </w:rPr>
          <w:t>http://4esohistoria.weebly.com/unidad-6-imperialismo-y-guerra.html</w:t>
        </w:r>
      </w:hyperlink>
      <w:r w:rsidR="00511C23" w:rsidRPr="003D4BF4">
        <w:rPr>
          <w:rFonts w:ascii="Arial" w:hAnsi="Arial" w:cs="Arial"/>
          <w:color w:val="000000" w:themeColor="text1"/>
          <w:sz w:val="24"/>
          <w:szCs w:val="24"/>
        </w:rPr>
        <w:t xml:space="preserve"> Imperialismo</w:t>
      </w:r>
    </w:p>
    <w:p w:rsidR="00511C23" w:rsidRPr="003D4BF4" w:rsidRDefault="00511C23" w:rsidP="00511C23">
      <w:pPr>
        <w:pStyle w:val="Prrafodelista"/>
        <w:numPr>
          <w:ilvl w:val="0"/>
          <w:numId w:val="3"/>
        </w:numPr>
        <w:shd w:val="clear" w:color="auto" w:fill="FFFFFF" w:themeFill="background1"/>
        <w:spacing w:before="100" w:beforeAutospacing="1" w:after="100" w:afterAutospacing="1" w:line="240" w:lineRule="auto"/>
        <w:rPr>
          <w:rFonts w:ascii="Arial" w:eastAsia="Times New Roman" w:hAnsi="Arial" w:cs="Arial"/>
          <w:color w:val="000000" w:themeColor="text1"/>
          <w:sz w:val="24"/>
          <w:szCs w:val="24"/>
          <w:lang w:eastAsia="es-ES"/>
        </w:rPr>
      </w:pPr>
      <w:r w:rsidRPr="003D4BF4">
        <w:rPr>
          <w:rFonts w:ascii="Arial" w:eastAsia="Times New Roman" w:hAnsi="Arial" w:cs="Arial"/>
          <w:b/>
          <w:color w:val="000000" w:themeColor="text1"/>
          <w:sz w:val="24"/>
          <w:szCs w:val="24"/>
          <w:lang w:eastAsia="es-ES"/>
        </w:rPr>
        <w:t>1.-</w:t>
      </w:r>
      <w:r w:rsidRPr="003D4BF4">
        <w:rPr>
          <w:rFonts w:ascii="Arial" w:eastAsia="Times New Roman" w:hAnsi="Arial" w:cs="Arial"/>
          <w:color w:val="000000" w:themeColor="text1"/>
          <w:sz w:val="24"/>
          <w:szCs w:val="24"/>
          <w:lang w:eastAsia="es-ES"/>
        </w:rPr>
        <w:t xml:space="preserve"> </w:t>
      </w:r>
      <w:r w:rsidRPr="003D4BF4">
        <w:rPr>
          <w:rFonts w:ascii="Arial" w:eastAsia="Times New Roman" w:hAnsi="Arial" w:cs="Arial"/>
          <w:b/>
          <w:color w:val="000000" w:themeColor="text1"/>
          <w:sz w:val="24"/>
          <w:szCs w:val="24"/>
          <w:lang w:eastAsia="es-ES"/>
        </w:rPr>
        <w:t>Portada con título, dibujo alusivo y pie de foto. Pregunta clave</w:t>
      </w:r>
      <w:r w:rsidRPr="003D4BF4">
        <w:rPr>
          <w:rFonts w:ascii="Arial" w:eastAsia="Times New Roman" w:hAnsi="Arial" w:cs="Arial"/>
          <w:color w:val="000000" w:themeColor="text1"/>
          <w:sz w:val="24"/>
          <w:szCs w:val="24"/>
          <w:lang w:eastAsia="es-ES"/>
        </w:rPr>
        <w:t xml:space="preserve"> (unidad 3)</w:t>
      </w:r>
    </w:p>
    <w:p w:rsidR="00511C23" w:rsidRPr="003D4BF4" w:rsidRDefault="00511C23" w:rsidP="00511C23">
      <w:pPr>
        <w:pStyle w:val="Prrafodelista"/>
        <w:numPr>
          <w:ilvl w:val="0"/>
          <w:numId w:val="3"/>
        </w:numPr>
        <w:shd w:val="clear" w:color="auto" w:fill="FFFFFF" w:themeFill="background1"/>
        <w:spacing w:before="100" w:beforeAutospacing="1" w:after="100" w:afterAutospacing="1" w:line="240" w:lineRule="auto"/>
        <w:rPr>
          <w:rFonts w:ascii="Arial" w:eastAsia="Times New Roman" w:hAnsi="Arial" w:cs="Arial"/>
          <w:color w:val="000000" w:themeColor="text1"/>
          <w:sz w:val="24"/>
          <w:szCs w:val="24"/>
          <w:lang w:eastAsia="es-ES"/>
        </w:rPr>
      </w:pPr>
      <w:r w:rsidRPr="003D4BF4">
        <w:rPr>
          <w:rFonts w:ascii="Arial" w:eastAsia="Times New Roman" w:hAnsi="Arial" w:cs="Arial"/>
          <w:b/>
          <w:color w:val="000000" w:themeColor="text1"/>
          <w:sz w:val="24"/>
          <w:szCs w:val="24"/>
          <w:lang w:eastAsia="es-ES"/>
        </w:rPr>
        <w:t>2.- Dibujar un eje cronológico ilustrado, (indicar la escala) 17</w:t>
      </w:r>
      <w:r w:rsidR="000B4054" w:rsidRPr="003D4BF4">
        <w:rPr>
          <w:rFonts w:ascii="Arial" w:eastAsia="Times New Roman" w:hAnsi="Arial" w:cs="Arial"/>
          <w:b/>
          <w:color w:val="000000" w:themeColor="text1"/>
          <w:sz w:val="24"/>
          <w:szCs w:val="24"/>
          <w:lang w:eastAsia="es-ES"/>
        </w:rPr>
        <w:t>5</w:t>
      </w:r>
      <w:r w:rsidRPr="003D4BF4">
        <w:rPr>
          <w:rFonts w:ascii="Arial" w:eastAsia="Times New Roman" w:hAnsi="Arial" w:cs="Arial"/>
          <w:b/>
          <w:color w:val="000000" w:themeColor="text1"/>
          <w:sz w:val="24"/>
          <w:szCs w:val="24"/>
          <w:lang w:eastAsia="es-ES"/>
        </w:rPr>
        <w:t xml:space="preserve">0-1900. En el  lado izquierdo </w:t>
      </w:r>
      <w:r w:rsidRPr="003D4BF4">
        <w:rPr>
          <w:rFonts w:ascii="Arial" w:eastAsia="Times New Roman" w:hAnsi="Arial" w:cs="Arial"/>
          <w:color w:val="000000" w:themeColor="text1"/>
          <w:sz w:val="24"/>
          <w:szCs w:val="24"/>
          <w:lang w:eastAsia="es-ES"/>
        </w:rPr>
        <w:t xml:space="preserve">localiza 10 hechos históricos relacionados con la Industrialización  (página 50);  </w:t>
      </w:r>
      <w:r w:rsidRPr="003D4BF4">
        <w:rPr>
          <w:rFonts w:ascii="Arial" w:eastAsia="Times New Roman" w:hAnsi="Arial" w:cs="Arial"/>
          <w:b/>
          <w:color w:val="000000" w:themeColor="text1"/>
          <w:sz w:val="24"/>
          <w:szCs w:val="24"/>
          <w:lang w:eastAsia="es-ES"/>
        </w:rPr>
        <w:t>en el lado derecho</w:t>
      </w:r>
      <w:r w:rsidRPr="003D4BF4">
        <w:rPr>
          <w:rFonts w:ascii="Arial" w:eastAsia="Times New Roman" w:hAnsi="Arial" w:cs="Arial"/>
          <w:color w:val="000000" w:themeColor="text1"/>
          <w:sz w:val="24"/>
          <w:szCs w:val="24"/>
          <w:lang w:eastAsia="es-ES"/>
        </w:rPr>
        <w:t xml:space="preserve"> localiza 10 hechos históricos relacionados con la Historia de España del siglo  XIX  (páginas 50, 72 y 96). Crea una leyenda que refleje los reinados de la España del siglo XIX.</w:t>
      </w:r>
    </w:p>
    <w:p w:rsidR="00511C23" w:rsidRPr="003D4BF4" w:rsidRDefault="00511C23" w:rsidP="00511C23">
      <w:pPr>
        <w:pStyle w:val="Prrafodelista"/>
        <w:numPr>
          <w:ilvl w:val="0"/>
          <w:numId w:val="3"/>
        </w:numPr>
        <w:shd w:val="clear" w:color="auto" w:fill="FFFFFF" w:themeFill="background1"/>
        <w:spacing w:before="100" w:beforeAutospacing="1" w:after="100" w:afterAutospacing="1" w:line="315" w:lineRule="atLeast"/>
        <w:rPr>
          <w:rFonts w:ascii="Arial" w:eastAsia="Times New Roman" w:hAnsi="Arial" w:cs="Arial"/>
          <w:b/>
          <w:color w:val="000000" w:themeColor="text1"/>
          <w:sz w:val="24"/>
          <w:szCs w:val="24"/>
          <w:lang w:eastAsia="es-ES"/>
        </w:rPr>
      </w:pPr>
      <w:r w:rsidRPr="003D4BF4">
        <w:rPr>
          <w:rFonts w:ascii="Arial" w:eastAsia="Times New Roman" w:hAnsi="Arial" w:cs="Arial"/>
          <w:b/>
          <w:color w:val="000000" w:themeColor="text1"/>
          <w:sz w:val="24"/>
          <w:szCs w:val="24"/>
          <w:lang w:eastAsia="es-ES"/>
        </w:rPr>
        <w:t xml:space="preserve">3.-Temas para redactar </w:t>
      </w:r>
    </w:p>
    <w:p w:rsidR="00511C23" w:rsidRPr="003D4BF4" w:rsidRDefault="00511C23" w:rsidP="00511C23">
      <w:pPr>
        <w:pStyle w:val="Prrafodelista"/>
        <w:shd w:val="clear" w:color="auto" w:fill="FFFFFF" w:themeFill="background1"/>
        <w:spacing w:after="0" w:line="240" w:lineRule="auto"/>
        <w:ind w:left="0"/>
        <w:rPr>
          <w:rFonts w:ascii="Arial" w:eastAsia="Times New Roman" w:hAnsi="Arial" w:cs="Arial"/>
          <w:color w:val="000000" w:themeColor="text1"/>
          <w:sz w:val="24"/>
          <w:szCs w:val="24"/>
          <w:lang w:eastAsia="es-ES"/>
        </w:rPr>
      </w:pPr>
      <w:r w:rsidRPr="003D4BF4">
        <w:rPr>
          <w:rFonts w:ascii="Arial" w:eastAsia="Times New Roman" w:hAnsi="Arial" w:cs="Arial"/>
          <w:color w:val="000000" w:themeColor="text1"/>
          <w:sz w:val="24"/>
          <w:szCs w:val="24"/>
          <w:lang w:eastAsia="es-ES"/>
        </w:rPr>
        <w:t xml:space="preserve">1.- </w:t>
      </w:r>
      <w:r w:rsidRPr="003D4BF4">
        <w:rPr>
          <w:rFonts w:ascii="Arial" w:eastAsia="Times New Roman" w:hAnsi="Arial" w:cs="Arial"/>
          <w:b/>
          <w:color w:val="000000" w:themeColor="text1"/>
          <w:sz w:val="24"/>
          <w:szCs w:val="24"/>
          <w:lang w:eastAsia="es-ES"/>
        </w:rPr>
        <w:t>La revolución industria</w:t>
      </w:r>
      <w:r w:rsidRPr="003D4BF4">
        <w:rPr>
          <w:rFonts w:ascii="Arial" w:eastAsia="Times New Roman" w:hAnsi="Arial" w:cs="Arial"/>
          <w:color w:val="000000" w:themeColor="text1"/>
          <w:sz w:val="24"/>
          <w:szCs w:val="24"/>
          <w:lang w:eastAsia="es-ES"/>
        </w:rPr>
        <w:t xml:space="preserve">l (página 52) video </w:t>
      </w:r>
      <w:proofErr w:type="spellStart"/>
      <w:r w:rsidRPr="003D4BF4">
        <w:rPr>
          <w:rFonts w:ascii="Arial" w:eastAsia="Times New Roman" w:hAnsi="Arial" w:cs="Arial"/>
          <w:color w:val="000000" w:themeColor="text1"/>
          <w:sz w:val="24"/>
          <w:szCs w:val="24"/>
          <w:lang w:eastAsia="es-ES"/>
        </w:rPr>
        <w:t>Weebly</w:t>
      </w:r>
      <w:proofErr w:type="spellEnd"/>
      <w:r w:rsidRPr="003D4BF4">
        <w:rPr>
          <w:rFonts w:ascii="Arial" w:eastAsia="Times New Roman" w:hAnsi="Arial" w:cs="Arial"/>
          <w:color w:val="000000" w:themeColor="text1"/>
          <w:sz w:val="24"/>
          <w:szCs w:val="24"/>
          <w:lang w:eastAsia="es-ES"/>
        </w:rPr>
        <w:t xml:space="preserve">. Introducción: Qué era, cuándo, dónde. Desarrollo: Los factores, la máquina de vapor, las primeras fábricas, las fuentes de energía y materias primas, los medios de transporte. Valoración crítica: este tema es importante porque…, he aprendido…  </w:t>
      </w:r>
    </w:p>
    <w:p w:rsidR="00511C23" w:rsidRPr="003D4BF4" w:rsidRDefault="00511C23" w:rsidP="00511C23">
      <w:pPr>
        <w:pStyle w:val="Prrafodelista"/>
        <w:shd w:val="clear" w:color="auto" w:fill="FFFFFF" w:themeFill="background1"/>
        <w:spacing w:after="0" w:line="240" w:lineRule="auto"/>
        <w:ind w:left="0"/>
        <w:rPr>
          <w:rFonts w:ascii="Arial" w:eastAsia="Times New Roman" w:hAnsi="Arial" w:cs="Arial"/>
          <w:color w:val="000000" w:themeColor="text1"/>
          <w:sz w:val="24"/>
          <w:szCs w:val="24"/>
          <w:lang w:eastAsia="es-ES"/>
        </w:rPr>
      </w:pPr>
      <w:r w:rsidRPr="003D4BF4">
        <w:rPr>
          <w:rFonts w:ascii="Arial" w:eastAsia="Times New Roman" w:hAnsi="Arial" w:cs="Arial"/>
          <w:color w:val="000000" w:themeColor="text1"/>
          <w:sz w:val="24"/>
          <w:szCs w:val="24"/>
          <w:lang w:eastAsia="es-ES"/>
        </w:rPr>
        <w:t>2.-</w:t>
      </w:r>
      <w:r w:rsidRPr="003D4BF4">
        <w:rPr>
          <w:rFonts w:ascii="Arial" w:eastAsia="Times New Roman" w:hAnsi="Arial" w:cs="Arial"/>
          <w:b/>
          <w:color w:val="000000" w:themeColor="text1"/>
          <w:sz w:val="24"/>
          <w:szCs w:val="24"/>
          <w:lang w:eastAsia="es-ES"/>
        </w:rPr>
        <w:t>El movimiento obrero</w:t>
      </w:r>
      <w:r w:rsidRPr="003D4BF4">
        <w:rPr>
          <w:rFonts w:ascii="Arial" w:eastAsia="Times New Roman" w:hAnsi="Arial" w:cs="Arial"/>
          <w:color w:val="000000" w:themeColor="text1"/>
          <w:sz w:val="24"/>
          <w:szCs w:val="24"/>
          <w:lang w:eastAsia="es-ES"/>
        </w:rPr>
        <w:t xml:space="preserve">  (páginas 66-67) </w:t>
      </w:r>
      <w:proofErr w:type="spellStart"/>
      <w:r w:rsidRPr="003D4BF4">
        <w:rPr>
          <w:rFonts w:ascii="Arial" w:eastAsia="Times New Roman" w:hAnsi="Arial" w:cs="Arial"/>
          <w:color w:val="000000" w:themeColor="text1"/>
          <w:sz w:val="24"/>
          <w:szCs w:val="24"/>
          <w:lang w:eastAsia="es-ES"/>
        </w:rPr>
        <w:t>pp</w:t>
      </w:r>
      <w:proofErr w:type="spellEnd"/>
      <w:r w:rsidRPr="003D4BF4">
        <w:rPr>
          <w:rFonts w:ascii="Arial" w:eastAsia="Times New Roman" w:hAnsi="Arial" w:cs="Arial"/>
          <w:color w:val="000000" w:themeColor="text1"/>
          <w:sz w:val="24"/>
          <w:szCs w:val="24"/>
          <w:lang w:eastAsia="es-ES"/>
        </w:rPr>
        <w:t xml:space="preserve"> </w:t>
      </w:r>
      <w:proofErr w:type="spellStart"/>
      <w:r w:rsidRPr="003D4BF4">
        <w:rPr>
          <w:rFonts w:ascii="Arial" w:eastAsia="Times New Roman" w:hAnsi="Arial" w:cs="Arial"/>
          <w:color w:val="000000" w:themeColor="text1"/>
          <w:sz w:val="24"/>
          <w:szCs w:val="24"/>
          <w:lang w:eastAsia="es-ES"/>
        </w:rPr>
        <w:t>weebly</w:t>
      </w:r>
      <w:proofErr w:type="spellEnd"/>
      <w:r w:rsidRPr="003D4BF4">
        <w:rPr>
          <w:rFonts w:ascii="Arial" w:eastAsia="Times New Roman" w:hAnsi="Arial" w:cs="Arial"/>
          <w:color w:val="000000" w:themeColor="text1"/>
          <w:sz w:val="24"/>
          <w:szCs w:val="24"/>
          <w:lang w:eastAsia="es-ES"/>
        </w:rPr>
        <w:t xml:space="preserve">. Introducción: Qué era, cuándo, dónde. Desarrollo: las primeras asociaciones obreras, el socialismo utópico, el anarquismo (líderes y principios), el marxismo  (líderes y principios, las internacionales obreras. Valoración crítica: este tema es importante porque…, he aprendido…  </w:t>
      </w:r>
    </w:p>
    <w:p w:rsidR="00511C23" w:rsidRPr="003D4BF4" w:rsidRDefault="00511C23" w:rsidP="00511C23">
      <w:pPr>
        <w:pStyle w:val="Prrafodelista"/>
        <w:shd w:val="clear" w:color="auto" w:fill="FFFFFF" w:themeFill="background1"/>
        <w:spacing w:after="0" w:line="240" w:lineRule="auto"/>
        <w:ind w:left="1080"/>
        <w:rPr>
          <w:rFonts w:ascii="Arial" w:eastAsia="Times New Roman" w:hAnsi="Arial" w:cs="Arial"/>
          <w:color w:val="000000" w:themeColor="text1"/>
          <w:sz w:val="24"/>
          <w:szCs w:val="24"/>
          <w:lang w:eastAsia="es-ES"/>
        </w:rPr>
      </w:pPr>
    </w:p>
    <w:p w:rsidR="00511C23" w:rsidRPr="003D4BF4" w:rsidRDefault="00511C23" w:rsidP="00511C23">
      <w:pPr>
        <w:pStyle w:val="Prrafodelista"/>
        <w:numPr>
          <w:ilvl w:val="0"/>
          <w:numId w:val="2"/>
        </w:numPr>
        <w:shd w:val="clear" w:color="auto" w:fill="FFFFFF" w:themeFill="background1"/>
        <w:spacing w:before="100" w:beforeAutospacing="1" w:after="100" w:afterAutospacing="1" w:line="315" w:lineRule="atLeast"/>
        <w:ind w:left="567" w:hanging="567"/>
        <w:rPr>
          <w:rFonts w:ascii="Arial" w:eastAsia="Times New Roman" w:hAnsi="Arial" w:cs="Arial"/>
          <w:color w:val="000000" w:themeColor="text1"/>
          <w:sz w:val="24"/>
          <w:szCs w:val="24"/>
          <w:lang w:eastAsia="es-ES"/>
        </w:rPr>
      </w:pPr>
      <w:r w:rsidRPr="003D4BF4">
        <w:rPr>
          <w:rFonts w:ascii="Arial" w:eastAsia="Times New Roman" w:hAnsi="Arial" w:cs="Arial"/>
          <w:b/>
          <w:color w:val="000000" w:themeColor="text1"/>
          <w:sz w:val="24"/>
          <w:szCs w:val="24"/>
          <w:lang w:eastAsia="es-ES"/>
        </w:rPr>
        <w:t>4.- Conceptos para redactar en el cuaderno de clase y cuaderno de vocabulario</w:t>
      </w:r>
      <w:r w:rsidRPr="003D4BF4">
        <w:rPr>
          <w:rFonts w:ascii="Arial" w:eastAsia="Times New Roman" w:hAnsi="Arial" w:cs="Arial"/>
          <w:b/>
          <w:color w:val="000000" w:themeColor="text1"/>
          <w:sz w:val="24"/>
          <w:szCs w:val="24"/>
          <w:u w:val="single"/>
          <w:lang w:eastAsia="es-ES"/>
        </w:rPr>
        <w:t xml:space="preserve"> </w:t>
      </w:r>
    </w:p>
    <w:p w:rsidR="00511C23" w:rsidRPr="003D4BF4" w:rsidRDefault="00511C23" w:rsidP="003D4BF4">
      <w:pPr>
        <w:shd w:val="clear" w:color="auto" w:fill="FFFFFF" w:themeFill="background1"/>
        <w:spacing w:after="0"/>
        <w:rPr>
          <w:rFonts w:ascii="Arial" w:eastAsia="Times New Roman" w:hAnsi="Arial" w:cs="Arial"/>
          <w:color w:val="000000" w:themeColor="text1"/>
          <w:sz w:val="24"/>
          <w:szCs w:val="24"/>
          <w:lang w:eastAsia="es-ES"/>
        </w:rPr>
      </w:pPr>
      <w:r w:rsidRPr="003D4BF4">
        <w:rPr>
          <w:rFonts w:ascii="Arial" w:eastAsia="Times New Roman" w:hAnsi="Arial" w:cs="Arial"/>
          <w:i/>
          <w:color w:val="000000" w:themeColor="text1"/>
          <w:sz w:val="24"/>
          <w:szCs w:val="24"/>
          <w:lang w:eastAsia="es-ES"/>
        </w:rPr>
        <w:t></w:t>
      </w:r>
      <w:r w:rsidRPr="003D4BF4">
        <w:rPr>
          <w:rFonts w:ascii="Arial" w:eastAsia="Times New Roman" w:hAnsi="Arial" w:cs="Arial"/>
          <w:i/>
          <w:color w:val="000000" w:themeColor="text1"/>
          <w:sz w:val="24"/>
          <w:szCs w:val="24"/>
          <w:lang w:eastAsia="es-ES"/>
        </w:rPr>
        <w:tab/>
      </w:r>
      <w:r w:rsidRPr="003D4BF4">
        <w:rPr>
          <w:rFonts w:ascii="Arial" w:eastAsia="Times New Roman" w:hAnsi="Arial" w:cs="Arial"/>
          <w:color w:val="000000" w:themeColor="text1"/>
          <w:sz w:val="24"/>
          <w:szCs w:val="24"/>
          <w:lang w:eastAsia="es-ES"/>
        </w:rPr>
        <w:t xml:space="preserve">1.-Revolución demográfica (página 60) </w:t>
      </w:r>
      <w:proofErr w:type="spellStart"/>
      <w:r w:rsidRPr="003D4BF4">
        <w:rPr>
          <w:rFonts w:ascii="Arial" w:eastAsia="Times New Roman" w:hAnsi="Arial" w:cs="Arial"/>
          <w:color w:val="000000" w:themeColor="text1"/>
          <w:sz w:val="24"/>
          <w:szCs w:val="24"/>
          <w:lang w:eastAsia="es-ES"/>
        </w:rPr>
        <w:t>ppWeebly</w:t>
      </w:r>
      <w:proofErr w:type="spellEnd"/>
    </w:p>
    <w:p w:rsidR="00511C23" w:rsidRPr="003D4BF4" w:rsidRDefault="00511C23" w:rsidP="003D4BF4">
      <w:pPr>
        <w:shd w:val="clear" w:color="auto" w:fill="FFFFFF" w:themeFill="background1"/>
        <w:spacing w:after="0"/>
        <w:rPr>
          <w:rFonts w:ascii="Arial" w:eastAsia="Times New Roman" w:hAnsi="Arial" w:cs="Arial"/>
          <w:color w:val="000000" w:themeColor="text1"/>
          <w:sz w:val="24"/>
          <w:szCs w:val="24"/>
          <w:lang w:eastAsia="es-ES"/>
        </w:rPr>
      </w:pPr>
      <w:r w:rsidRPr="003D4BF4">
        <w:rPr>
          <w:rFonts w:ascii="Arial" w:eastAsia="Times New Roman" w:hAnsi="Arial" w:cs="Arial"/>
          <w:color w:val="000000" w:themeColor="text1"/>
          <w:sz w:val="24"/>
          <w:szCs w:val="24"/>
          <w:lang w:eastAsia="es-ES"/>
        </w:rPr>
        <w:t></w:t>
      </w:r>
      <w:r w:rsidRPr="003D4BF4">
        <w:rPr>
          <w:rFonts w:ascii="Arial" w:eastAsia="Times New Roman" w:hAnsi="Arial" w:cs="Arial"/>
          <w:color w:val="000000" w:themeColor="text1"/>
          <w:sz w:val="24"/>
          <w:szCs w:val="24"/>
          <w:lang w:eastAsia="es-ES"/>
        </w:rPr>
        <w:tab/>
        <w:t xml:space="preserve">2.-Capitalismo (página 62, 63) </w:t>
      </w:r>
    </w:p>
    <w:p w:rsidR="00511C23" w:rsidRPr="003D4BF4" w:rsidRDefault="00511C23" w:rsidP="003D4BF4">
      <w:pPr>
        <w:shd w:val="clear" w:color="auto" w:fill="FFFFFF" w:themeFill="background1"/>
        <w:spacing w:after="0"/>
        <w:rPr>
          <w:rFonts w:ascii="Arial" w:eastAsia="Times New Roman" w:hAnsi="Arial" w:cs="Arial"/>
          <w:color w:val="000000" w:themeColor="text1"/>
          <w:sz w:val="24"/>
          <w:szCs w:val="24"/>
          <w:lang w:eastAsia="es-ES"/>
        </w:rPr>
      </w:pPr>
      <w:r w:rsidRPr="003D4BF4">
        <w:rPr>
          <w:rFonts w:ascii="Arial" w:eastAsia="Times New Roman" w:hAnsi="Arial" w:cs="Arial"/>
          <w:color w:val="000000" w:themeColor="text1"/>
          <w:sz w:val="24"/>
          <w:szCs w:val="24"/>
          <w:lang w:eastAsia="es-ES"/>
        </w:rPr>
        <w:t></w:t>
      </w:r>
      <w:r w:rsidRPr="003D4BF4">
        <w:rPr>
          <w:rFonts w:ascii="Arial" w:eastAsia="Times New Roman" w:hAnsi="Arial" w:cs="Arial"/>
          <w:color w:val="000000" w:themeColor="text1"/>
          <w:sz w:val="24"/>
          <w:szCs w:val="24"/>
          <w:lang w:eastAsia="es-ES"/>
        </w:rPr>
        <w:tab/>
        <w:t xml:space="preserve">3.-Burguesía   (página 64) </w:t>
      </w:r>
      <w:proofErr w:type="spellStart"/>
      <w:r w:rsidRPr="003D4BF4">
        <w:rPr>
          <w:rFonts w:ascii="Arial" w:eastAsia="Times New Roman" w:hAnsi="Arial" w:cs="Arial"/>
          <w:color w:val="000000" w:themeColor="text1"/>
          <w:sz w:val="24"/>
          <w:szCs w:val="24"/>
          <w:lang w:eastAsia="es-ES"/>
        </w:rPr>
        <w:t>ppWeebly</w:t>
      </w:r>
      <w:proofErr w:type="spellEnd"/>
    </w:p>
    <w:p w:rsidR="00511C23" w:rsidRPr="003D4BF4" w:rsidRDefault="00511C23" w:rsidP="003D4BF4">
      <w:pPr>
        <w:shd w:val="clear" w:color="auto" w:fill="FFFFFF" w:themeFill="background1"/>
        <w:spacing w:after="0"/>
        <w:rPr>
          <w:rFonts w:ascii="Arial" w:eastAsia="Times New Roman" w:hAnsi="Arial" w:cs="Arial"/>
          <w:color w:val="000000" w:themeColor="text1"/>
          <w:sz w:val="24"/>
          <w:szCs w:val="24"/>
          <w:lang w:eastAsia="es-ES"/>
        </w:rPr>
      </w:pPr>
      <w:r w:rsidRPr="003D4BF4">
        <w:rPr>
          <w:rFonts w:ascii="Arial" w:eastAsia="Times New Roman" w:hAnsi="Arial" w:cs="Arial"/>
          <w:color w:val="000000" w:themeColor="text1"/>
          <w:sz w:val="24"/>
          <w:szCs w:val="24"/>
          <w:lang w:eastAsia="es-ES"/>
        </w:rPr>
        <w:t></w:t>
      </w:r>
      <w:r w:rsidRPr="003D4BF4">
        <w:rPr>
          <w:rFonts w:ascii="Arial" w:eastAsia="Times New Roman" w:hAnsi="Arial" w:cs="Arial"/>
          <w:color w:val="000000" w:themeColor="text1"/>
          <w:sz w:val="24"/>
          <w:szCs w:val="24"/>
          <w:lang w:eastAsia="es-ES"/>
        </w:rPr>
        <w:tab/>
        <w:t>4.-El proletariado (página 65)</w:t>
      </w:r>
    </w:p>
    <w:p w:rsidR="00511C23" w:rsidRPr="003D4BF4" w:rsidRDefault="00511C23" w:rsidP="003D4BF4">
      <w:pPr>
        <w:shd w:val="clear" w:color="auto" w:fill="FFFFFF" w:themeFill="background1"/>
        <w:spacing w:after="0"/>
        <w:rPr>
          <w:rFonts w:ascii="Arial" w:eastAsia="Times New Roman" w:hAnsi="Arial" w:cs="Arial"/>
          <w:color w:val="000000" w:themeColor="text1"/>
          <w:sz w:val="24"/>
          <w:szCs w:val="24"/>
          <w:lang w:eastAsia="es-ES"/>
        </w:rPr>
      </w:pPr>
      <w:r w:rsidRPr="003D4BF4">
        <w:rPr>
          <w:rFonts w:ascii="Arial" w:eastAsia="Times New Roman" w:hAnsi="Arial" w:cs="Arial"/>
          <w:color w:val="000000" w:themeColor="text1"/>
          <w:sz w:val="24"/>
          <w:szCs w:val="24"/>
          <w:lang w:eastAsia="es-ES"/>
        </w:rPr>
        <w:t></w:t>
      </w:r>
      <w:r w:rsidRPr="003D4BF4">
        <w:rPr>
          <w:rFonts w:ascii="Arial" w:eastAsia="Times New Roman" w:hAnsi="Arial" w:cs="Arial"/>
          <w:color w:val="000000" w:themeColor="text1"/>
          <w:sz w:val="24"/>
          <w:szCs w:val="24"/>
          <w:lang w:eastAsia="es-ES"/>
        </w:rPr>
        <w:tab/>
        <w:t xml:space="preserve">5.- Anarquismo  (página 67),  </w:t>
      </w:r>
      <w:proofErr w:type="spellStart"/>
      <w:r w:rsidRPr="003D4BF4">
        <w:rPr>
          <w:rFonts w:ascii="Arial" w:eastAsia="Times New Roman" w:hAnsi="Arial" w:cs="Arial"/>
          <w:color w:val="000000" w:themeColor="text1"/>
          <w:sz w:val="24"/>
          <w:szCs w:val="24"/>
          <w:lang w:eastAsia="es-ES"/>
        </w:rPr>
        <w:t>ppWeebly</w:t>
      </w:r>
      <w:proofErr w:type="spellEnd"/>
      <w:r w:rsidRPr="003D4BF4">
        <w:rPr>
          <w:rFonts w:ascii="Arial" w:eastAsia="Times New Roman" w:hAnsi="Arial" w:cs="Arial"/>
          <w:color w:val="000000" w:themeColor="text1"/>
          <w:sz w:val="24"/>
          <w:szCs w:val="24"/>
          <w:lang w:eastAsia="es-ES"/>
        </w:rPr>
        <w:t xml:space="preserve">.  </w:t>
      </w:r>
    </w:p>
    <w:p w:rsidR="00511C23" w:rsidRPr="003D4BF4" w:rsidRDefault="00511C23" w:rsidP="003D4BF4">
      <w:pPr>
        <w:shd w:val="clear" w:color="auto" w:fill="FFFFFF" w:themeFill="background1"/>
        <w:spacing w:after="0"/>
        <w:rPr>
          <w:rFonts w:ascii="Arial" w:eastAsia="Times New Roman" w:hAnsi="Arial" w:cs="Arial"/>
          <w:color w:val="000000" w:themeColor="text1"/>
          <w:sz w:val="24"/>
          <w:szCs w:val="24"/>
          <w:lang w:eastAsia="es-ES"/>
        </w:rPr>
      </w:pPr>
      <w:r w:rsidRPr="003D4BF4">
        <w:rPr>
          <w:rFonts w:ascii="Arial" w:eastAsia="Times New Roman" w:hAnsi="Arial" w:cs="Arial"/>
          <w:color w:val="000000" w:themeColor="text1"/>
          <w:sz w:val="24"/>
          <w:szCs w:val="24"/>
          <w:lang w:eastAsia="es-ES"/>
        </w:rPr>
        <w:t></w:t>
      </w:r>
      <w:r w:rsidRPr="003D4BF4">
        <w:rPr>
          <w:rFonts w:ascii="Arial" w:eastAsia="Times New Roman" w:hAnsi="Arial" w:cs="Arial"/>
          <w:color w:val="000000" w:themeColor="text1"/>
          <w:sz w:val="24"/>
          <w:szCs w:val="24"/>
          <w:lang w:eastAsia="es-ES"/>
        </w:rPr>
        <w:tab/>
        <w:t xml:space="preserve">6.-Marxismo  (página 67) </w:t>
      </w:r>
      <w:proofErr w:type="spellStart"/>
      <w:r w:rsidRPr="003D4BF4">
        <w:rPr>
          <w:rFonts w:ascii="Arial" w:eastAsia="Times New Roman" w:hAnsi="Arial" w:cs="Arial"/>
          <w:color w:val="000000" w:themeColor="text1"/>
          <w:sz w:val="24"/>
          <w:szCs w:val="24"/>
          <w:lang w:eastAsia="es-ES"/>
        </w:rPr>
        <w:t>ppWeebly</w:t>
      </w:r>
      <w:proofErr w:type="spellEnd"/>
    </w:p>
    <w:p w:rsidR="00511C23" w:rsidRPr="003D4BF4" w:rsidRDefault="00511C23" w:rsidP="003D4BF4">
      <w:pPr>
        <w:shd w:val="clear" w:color="auto" w:fill="FFFFFF" w:themeFill="background1"/>
        <w:spacing w:after="0"/>
        <w:rPr>
          <w:rFonts w:ascii="Arial" w:eastAsia="Times New Roman" w:hAnsi="Arial" w:cs="Arial"/>
          <w:color w:val="000000" w:themeColor="text1"/>
          <w:sz w:val="24"/>
          <w:szCs w:val="24"/>
          <w:lang w:eastAsia="es-ES"/>
        </w:rPr>
      </w:pPr>
      <w:r w:rsidRPr="003D4BF4">
        <w:rPr>
          <w:rFonts w:ascii="Arial" w:eastAsia="Times New Roman" w:hAnsi="Arial" w:cs="Arial"/>
          <w:color w:val="000000" w:themeColor="text1"/>
          <w:sz w:val="24"/>
          <w:szCs w:val="24"/>
          <w:lang w:eastAsia="es-ES"/>
        </w:rPr>
        <w:t></w:t>
      </w:r>
      <w:r w:rsidRPr="003D4BF4">
        <w:rPr>
          <w:rFonts w:ascii="Arial" w:eastAsia="Times New Roman" w:hAnsi="Arial" w:cs="Arial"/>
          <w:color w:val="000000" w:themeColor="text1"/>
          <w:sz w:val="24"/>
          <w:szCs w:val="24"/>
          <w:lang w:eastAsia="es-ES"/>
        </w:rPr>
        <w:tab/>
        <w:t xml:space="preserve">7.-Las internacionales obreras (página 67) </w:t>
      </w:r>
    </w:p>
    <w:p w:rsidR="00511C23" w:rsidRPr="003D4BF4" w:rsidRDefault="00511C23" w:rsidP="003D4BF4">
      <w:pPr>
        <w:shd w:val="clear" w:color="auto" w:fill="FFFFFF" w:themeFill="background1"/>
        <w:spacing w:after="0"/>
        <w:rPr>
          <w:rFonts w:ascii="Arial" w:eastAsia="Times New Roman" w:hAnsi="Arial" w:cs="Arial"/>
          <w:color w:val="000000" w:themeColor="text1"/>
          <w:sz w:val="24"/>
          <w:szCs w:val="24"/>
          <w:lang w:eastAsia="es-ES"/>
        </w:rPr>
      </w:pPr>
      <w:r w:rsidRPr="003D4BF4">
        <w:rPr>
          <w:rFonts w:ascii="Arial" w:eastAsia="Times New Roman" w:hAnsi="Arial" w:cs="Arial"/>
          <w:color w:val="000000" w:themeColor="text1"/>
          <w:sz w:val="24"/>
          <w:szCs w:val="24"/>
          <w:lang w:eastAsia="es-ES"/>
        </w:rPr>
        <w:t></w:t>
      </w:r>
      <w:r w:rsidRPr="003D4BF4">
        <w:rPr>
          <w:rFonts w:ascii="Arial" w:eastAsia="Times New Roman" w:hAnsi="Arial" w:cs="Arial"/>
          <w:color w:val="000000" w:themeColor="text1"/>
          <w:sz w:val="24"/>
          <w:szCs w:val="24"/>
          <w:lang w:eastAsia="es-ES"/>
        </w:rPr>
        <w:tab/>
        <w:t>8.-Imperialismo colonial (página 120)</w:t>
      </w:r>
    </w:p>
    <w:p w:rsidR="00511C23" w:rsidRPr="003D4BF4" w:rsidRDefault="00511C23" w:rsidP="003D4BF4">
      <w:pPr>
        <w:shd w:val="clear" w:color="auto" w:fill="FFFFFF" w:themeFill="background1"/>
        <w:spacing w:after="0"/>
        <w:rPr>
          <w:rFonts w:ascii="Arial" w:eastAsia="Times New Roman" w:hAnsi="Arial" w:cs="Arial"/>
          <w:color w:val="000000" w:themeColor="text1"/>
          <w:sz w:val="24"/>
          <w:szCs w:val="24"/>
          <w:lang w:eastAsia="es-ES"/>
        </w:rPr>
      </w:pPr>
      <w:r w:rsidRPr="003D4BF4">
        <w:rPr>
          <w:rFonts w:ascii="Arial" w:eastAsia="Times New Roman" w:hAnsi="Arial" w:cs="Arial"/>
          <w:color w:val="000000" w:themeColor="text1"/>
          <w:sz w:val="24"/>
          <w:szCs w:val="24"/>
          <w:lang w:eastAsia="es-ES"/>
        </w:rPr>
        <w:t></w:t>
      </w:r>
      <w:r w:rsidRPr="003D4BF4">
        <w:rPr>
          <w:rFonts w:ascii="Arial" w:eastAsia="Times New Roman" w:hAnsi="Arial" w:cs="Arial"/>
          <w:color w:val="000000" w:themeColor="text1"/>
          <w:sz w:val="24"/>
          <w:szCs w:val="24"/>
          <w:lang w:eastAsia="es-ES"/>
        </w:rPr>
        <w:tab/>
        <w:t>9.-La segunda revolución industrial (página 122)</w:t>
      </w:r>
    </w:p>
    <w:p w:rsidR="00511C23" w:rsidRPr="003D4BF4" w:rsidRDefault="00511C23" w:rsidP="003D4BF4">
      <w:pPr>
        <w:shd w:val="clear" w:color="auto" w:fill="FFFFFF" w:themeFill="background1"/>
        <w:spacing w:after="0"/>
        <w:rPr>
          <w:rFonts w:ascii="Arial" w:eastAsia="Times New Roman" w:hAnsi="Arial" w:cs="Arial"/>
          <w:color w:val="000000" w:themeColor="text1"/>
          <w:sz w:val="24"/>
          <w:szCs w:val="24"/>
          <w:lang w:eastAsia="es-ES"/>
        </w:rPr>
      </w:pPr>
      <w:r w:rsidRPr="003D4BF4">
        <w:rPr>
          <w:rFonts w:ascii="Arial" w:eastAsia="Times New Roman" w:hAnsi="Arial" w:cs="Arial"/>
          <w:color w:val="000000" w:themeColor="text1"/>
          <w:sz w:val="24"/>
          <w:szCs w:val="24"/>
          <w:lang w:eastAsia="es-ES"/>
        </w:rPr>
        <w:t></w:t>
      </w:r>
      <w:r w:rsidRPr="003D4BF4">
        <w:rPr>
          <w:rFonts w:ascii="Arial" w:eastAsia="Times New Roman" w:hAnsi="Arial" w:cs="Arial"/>
          <w:color w:val="000000" w:themeColor="text1"/>
          <w:sz w:val="24"/>
          <w:szCs w:val="24"/>
          <w:lang w:eastAsia="es-ES"/>
        </w:rPr>
        <w:tab/>
        <w:t>10.-El impresionismo: características, autores y obras (página 132)</w:t>
      </w:r>
    </w:p>
    <w:p w:rsidR="00511C23" w:rsidRPr="003D4BF4" w:rsidRDefault="00511C23" w:rsidP="003D4BF4">
      <w:pPr>
        <w:shd w:val="clear" w:color="auto" w:fill="FFFFFF" w:themeFill="background1"/>
        <w:spacing w:after="0"/>
        <w:rPr>
          <w:rFonts w:ascii="Arial" w:eastAsia="Times New Roman" w:hAnsi="Arial" w:cs="Arial"/>
          <w:color w:val="000000" w:themeColor="text1"/>
          <w:sz w:val="24"/>
          <w:szCs w:val="24"/>
          <w:lang w:eastAsia="es-ES"/>
        </w:rPr>
      </w:pPr>
    </w:p>
    <w:p w:rsidR="00511C23" w:rsidRPr="003D4BF4" w:rsidRDefault="000B4054" w:rsidP="000B4054">
      <w:pPr>
        <w:shd w:val="clear" w:color="auto" w:fill="FFFFFF" w:themeFill="background1"/>
        <w:spacing w:after="0" w:line="0" w:lineRule="atLeast"/>
        <w:rPr>
          <w:rFonts w:ascii="Arial" w:eastAsia="Times New Roman" w:hAnsi="Arial" w:cs="Arial"/>
          <w:b/>
          <w:color w:val="000000" w:themeColor="text1"/>
          <w:sz w:val="24"/>
          <w:szCs w:val="24"/>
          <w:lang w:eastAsia="es-ES"/>
        </w:rPr>
      </w:pPr>
      <w:r w:rsidRPr="003D4BF4">
        <w:rPr>
          <w:rFonts w:ascii="Arial" w:eastAsia="Times New Roman" w:hAnsi="Arial" w:cs="Arial"/>
          <w:b/>
          <w:color w:val="000000" w:themeColor="text1"/>
          <w:sz w:val="24"/>
          <w:szCs w:val="24"/>
          <w:lang w:eastAsia="es-ES"/>
        </w:rPr>
        <w:t xml:space="preserve">5.- </w:t>
      </w:r>
      <w:r w:rsidR="00511C23" w:rsidRPr="003D4BF4">
        <w:rPr>
          <w:rFonts w:ascii="Arial" w:eastAsia="Times New Roman" w:hAnsi="Arial" w:cs="Arial"/>
          <w:b/>
          <w:color w:val="000000" w:themeColor="text1"/>
          <w:sz w:val="24"/>
          <w:szCs w:val="24"/>
          <w:lang w:eastAsia="es-ES"/>
        </w:rPr>
        <w:t>Protagonistas</w:t>
      </w:r>
    </w:p>
    <w:p w:rsidR="00511C23" w:rsidRPr="003D4BF4" w:rsidRDefault="00511C23" w:rsidP="003D4BF4">
      <w:pPr>
        <w:shd w:val="clear" w:color="auto" w:fill="FFFFFF" w:themeFill="background1"/>
        <w:spacing w:after="0"/>
        <w:rPr>
          <w:rFonts w:ascii="Arial" w:eastAsia="Times New Roman" w:hAnsi="Arial" w:cs="Arial"/>
          <w:color w:val="000000" w:themeColor="text1"/>
          <w:sz w:val="24"/>
          <w:szCs w:val="24"/>
          <w:lang w:eastAsia="es-ES"/>
        </w:rPr>
      </w:pPr>
      <w:r w:rsidRPr="003D4BF4">
        <w:rPr>
          <w:rFonts w:ascii="Arial" w:eastAsia="Times New Roman" w:hAnsi="Arial" w:cs="Arial"/>
          <w:color w:val="000000" w:themeColor="text1"/>
          <w:sz w:val="24"/>
          <w:szCs w:val="24"/>
          <w:lang w:eastAsia="es-ES"/>
        </w:rPr>
        <w:t></w:t>
      </w:r>
      <w:r w:rsidRPr="003D4BF4">
        <w:rPr>
          <w:rFonts w:ascii="Arial" w:eastAsia="Times New Roman" w:hAnsi="Arial" w:cs="Arial"/>
          <w:color w:val="000000" w:themeColor="text1"/>
          <w:sz w:val="24"/>
          <w:szCs w:val="24"/>
          <w:lang w:eastAsia="es-ES"/>
        </w:rPr>
        <w:tab/>
        <w:t>1. James Watt (página 56)</w:t>
      </w:r>
    </w:p>
    <w:p w:rsidR="00511C23" w:rsidRPr="003D4BF4" w:rsidRDefault="00511C23" w:rsidP="003D4BF4">
      <w:pPr>
        <w:shd w:val="clear" w:color="auto" w:fill="FFFFFF" w:themeFill="background1"/>
        <w:spacing w:after="0"/>
        <w:rPr>
          <w:rFonts w:ascii="Arial" w:eastAsia="Times New Roman" w:hAnsi="Arial" w:cs="Arial"/>
          <w:color w:val="000000" w:themeColor="text1"/>
          <w:sz w:val="24"/>
          <w:szCs w:val="24"/>
          <w:lang w:eastAsia="es-ES"/>
        </w:rPr>
      </w:pPr>
      <w:r w:rsidRPr="003D4BF4">
        <w:rPr>
          <w:rFonts w:ascii="Arial" w:eastAsia="Times New Roman" w:hAnsi="Arial" w:cs="Arial"/>
          <w:color w:val="000000" w:themeColor="text1"/>
          <w:sz w:val="24"/>
          <w:szCs w:val="24"/>
          <w:lang w:eastAsia="es-ES"/>
        </w:rPr>
        <w:t></w:t>
      </w:r>
      <w:r w:rsidRPr="003D4BF4">
        <w:rPr>
          <w:rFonts w:ascii="Arial" w:eastAsia="Times New Roman" w:hAnsi="Arial" w:cs="Arial"/>
          <w:color w:val="000000" w:themeColor="text1"/>
          <w:sz w:val="24"/>
          <w:szCs w:val="24"/>
          <w:lang w:eastAsia="es-ES"/>
        </w:rPr>
        <w:tab/>
        <w:t xml:space="preserve">2. </w:t>
      </w:r>
      <w:proofErr w:type="spellStart"/>
      <w:r w:rsidRPr="003D4BF4">
        <w:rPr>
          <w:rFonts w:ascii="Arial" w:eastAsia="Times New Roman" w:hAnsi="Arial" w:cs="Arial"/>
          <w:color w:val="000000" w:themeColor="text1"/>
          <w:sz w:val="24"/>
          <w:szCs w:val="24"/>
          <w:lang w:eastAsia="es-ES"/>
        </w:rPr>
        <w:t>Stephenson</w:t>
      </w:r>
      <w:proofErr w:type="spellEnd"/>
      <w:r w:rsidRPr="003D4BF4">
        <w:rPr>
          <w:rFonts w:ascii="Arial" w:eastAsia="Times New Roman" w:hAnsi="Arial" w:cs="Arial"/>
          <w:color w:val="000000" w:themeColor="text1"/>
          <w:sz w:val="24"/>
          <w:szCs w:val="24"/>
          <w:lang w:eastAsia="es-ES"/>
        </w:rPr>
        <w:t xml:space="preserve"> (página 56). </w:t>
      </w:r>
    </w:p>
    <w:p w:rsidR="00511C23" w:rsidRPr="003D4BF4" w:rsidRDefault="00511C23" w:rsidP="003D4BF4">
      <w:pPr>
        <w:shd w:val="clear" w:color="auto" w:fill="FFFFFF" w:themeFill="background1"/>
        <w:spacing w:after="0"/>
        <w:rPr>
          <w:rFonts w:ascii="Arial" w:eastAsia="Times New Roman" w:hAnsi="Arial" w:cs="Arial"/>
          <w:color w:val="000000" w:themeColor="text1"/>
          <w:sz w:val="24"/>
          <w:szCs w:val="24"/>
          <w:lang w:eastAsia="es-ES"/>
        </w:rPr>
      </w:pPr>
      <w:r w:rsidRPr="003D4BF4">
        <w:rPr>
          <w:rFonts w:ascii="Arial" w:eastAsia="Times New Roman" w:hAnsi="Arial" w:cs="Arial"/>
          <w:color w:val="000000" w:themeColor="text1"/>
          <w:sz w:val="24"/>
          <w:szCs w:val="24"/>
          <w:lang w:eastAsia="es-ES"/>
        </w:rPr>
        <w:t></w:t>
      </w:r>
      <w:r w:rsidRPr="003D4BF4">
        <w:rPr>
          <w:rFonts w:ascii="Arial" w:eastAsia="Times New Roman" w:hAnsi="Arial" w:cs="Arial"/>
          <w:color w:val="000000" w:themeColor="text1"/>
          <w:sz w:val="24"/>
          <w:szCs w:val="24"/>
          <w:lang w:eastAsia="es-ES"/>
        </w:rPr>
        <w:tab/>
        <w:t xml:space="preserve">3. </w:t>
      </w:r>
      <w:proofErr w:type="spellStart"/>
      <w:r w:rsidRPr="003D4BF4">
        <w:rPr>
          <w:rFonts w:ascii="Arial" w:eastAsia="Times New Roman" w:hAnsi="Arial" w:cs="Arial"/>
          <w:color w:val="000000" w:themeColor="text1"/>
          <w:sz w:val="24"/>
          <w:szCs w:val="24"/>
          <w:lang w:eastAsia="es-ES"/>
        </w:rPr>
        <w:t>Proudhon</w:t>
      </w:r>
      <w:proofErr w:type="spellEnd"/>
      <w:r w:rsidRPr="003D4BF4">
        <w:rPr>
          <w:rFonts w:ascii="Arial" w:eastAsia="Times New Roman" w:hAnsi="Arial" w:cs="Arial"/>
          <w:color w:val="000000" w:themeColor="text1"/>
          <w:sz w:val="24"/>
          <w:szCs w:val="24"/>
          <w:lang w:eastAsia="es-ES"/>
        </w:rPr>
        <w:t xml:space="preserve">  (página 66). </w:t>
      </w:r>
      <w:proofErr w:type="spellStart"/>
      <w:proofErr w:type="gramStart"/>
      <w:r w:rsidRPr="003D4BF4">
        <w:rPr>
          <w:rFonts w:ascii="Arial" w:eastAsia="Times New Roman" w:hAnsi="Arial" w:cs="Arial"/>
          <w:color w:val="000000" w:themeColor="text1"/>
          <w:sz w:val="24"/>
          <w:szCs w:val="24"/>
          <w:lang w:eastAsia="es-ES"/>
        </w:rPr>
        <w:t>ppWeebly</w:t>
      </w:r>
      <w:proofErr w:type="spellEnd"/>
      <w:proofErr w:type="gramEnd"/>
    </w:p>
    <w:p w:rsidR="00511C23" w:rsidRPr="003D4BF4" w:rsidRDefault="00511C23" w:rsidP="003D4BF4">
      <w:pPr>
        <w:shd w:val="clear" w:color="auto" w:fill="FFFFFF" w:themeFill="background1"/>
        <w:spacing w:after="0"/>
        <w:rPr>
          <w:rFonts w:ascii="Arial" w:eastAsia="Times New Roman" w:hAnsi="Arial" w:cs="Arial"/>
          <w:color w:val="000000" w:themeColor="text1"/>
          <w:sz w:val="24"/>
          <w:szCs w:val="24"/>
          <w:lang w:eastAsia="es-ES"/>
        </w:rPr>
      </w:pPr>
      <w:r w:rsidRPr="003D4BF4">
        <w:rPr>
          <w:rFonts w:ascii="Arial" w:eastAsia="Times New Roman" w:hAnsi="Arial" w:cs="Arial"/>
          <w:color w:val="000000" w:themeColor="text1"/>
          <w:sz w:val="24"/>
          <w:szCs w:val="24"/>
          <w:lang w:eastAsia="es-ES"/>
        </w:rPr>
        <w:t></w:t>
      </w:r>
      <w:r w:rsidRPr="003D4BF4">
        <w:rPr>
          <w:rFonts w:ascii="Arial" w:eastAsia="Times New Roman" w:hAnsi="Arial" w:cs="Arial"/>
          <w:color w:val="000000" w:themeColor="text1"/>
          <w:sz w:val="24"/>
          <w:szCs w:val="24"/>
          <w:lang w:eastAsia="es-ES"/>
        </w:rPr>
        <w:tab/>
        <w:t xml:space="preserve">4. Fourier (página 66). </w:t>
      </w:r>
      <w:proofErr w:type="spellStart"/>
      <w:proofErr w:type="gramStart"/>
      <w:r w:rsidRPr="003D4BF4">
        <w:rPr>
          <w:rFonts w:ascii="Arial" w:eastAsia="Times New Roman" w:hAnsi="Arial" w:cs="Arial"/>
          <w:color w:val="000000" w:themeColor="text1"/>
          <w:sz w:val="24"/>
          <w:szCs w:val="24"/>
          <w:lang w:eastAsia="es-ES"/>
        </w:rPr>
        <w:t>ppWeebly</w:t>
      </w:r>
      <w:proofErr w:type="spellEnd"/>
      <w:proofErr w:type="gramEnd"/>
    </w:p>
    <w:p w:rsidR="00511C23" w:rsidRPr="003D4BF4" w:rsidRDefault="00511C23" w:rsidP="003D4BF4">
      <w:pPr>
        <w:shd w:val="clear" w:color="auto" w:fill="FFFFFF" w:themeFill="background1"/>
        <w:spacing w:after="0"/>
        <w:rPr>
          <w:rFonts w:ascii="Arial" w:eastAsia="Times New Roman" w:hAnsi="Arial" w:cs="Arial"/>
          <w:color w:val="000000" w:themeColor="text1"/>
          <w:sz w:val="24"/>
          <w:szCs w:val="24"/>
          <w:lang w:eastAsia="es-ES"/>
        </w:rPr>
      </w:pPr>
      <w:r w:rsidRPr="003D4BF4">
        <w:rPr>
          <w:rFonts w:ascii="Arial" w:eastAsia="Times New Roman" w:hAnsi="Arial" w:cs="Arial"/>
          <w:color w:val="000000" w:themeColor="text1"/>
          <w:sz w:val="24"/>
          <w:szCs w:val="24"/>
          <w:lang w:eastAsia="es-ES"/>
        </w:rPr>
        <w:t></w:t>
      </w:r>
      <w:r w:rsidRPr="003D4BF4">
        <w:rPr>
          <w:rFonts w:ascii="Arial" w:eastAsia="Times New Roman" w:hAnsi="Arial" w:cs="Arial"/>
          <w:color w:val="000000" w:themeColor="text1"/>
          <w:sz w:val="24"/>
          <w:szCs w:val="24"/>
          <w:lang w:eastAsia="es-ES"/>
        </w:rPr>
        <w:tab/>
        <w:t xml:space="preserve">5. </w:t>
      </w:r>
      <w:proofErr w:type="spellStart"/>
      <w:r w:rsidRPr="003D4BF4">
        <w:rPr>
          <w:rFonts w:ascii="Arial" w:eastAsia="Times New Roman" w:hAnsi="Arial" w:cs="Arial"/>
          <w:color w:val="000000" w:themeColor="text1"/>
          <w:sz w:val="24"/>
          <w:szCs w:val="24"/>
          <w:lang w:eastAsia="es-ES"/>
        </w:rPr>
        <w:t>Bakunin</w:t>
      </w:r>
      <w:proofErr w:type="spellEnd"/>
      <w:r w:rsidRPr="003D4BF4">
        <w:rPr>
          <w:rFonts w:ascii="Arial" w:eastAsia="Times New Roman" w:hAnsi="Arial" w:cs="Arial"/>
          <w:color w:val="000000" w:themeColor="text1"/>
          <w:sz w:val="24"/>
          <w:szCs w:val="24"/>
          <w:lang w:eastAsia="es-ES"/>
        </w:rPr>
        <w:t xml:space="preserve">  (página 67). </w:t>
      </w:r>
      <w:proofErr w:type="spellStart"/>
      <w:proofErr w:type="gramStart"/>
      <w:r w:rsidRPr="003D4BF4">
        <w:rPr>
          <w:rFonts w:ascii="Arial" w:eastAsia="Times New Roman" w:hAnsi="Arial" w:cs="Arial"/>
          <w:color w:val="000000" w:themeColor="text1"/>
          <w:sz w:val="24"/>
          <w:szCs w:val="24"/>
          <w:lang w:eastAsia="es-ES"/>
        </w:rPr>
        <w:t>ppWeebly</w:t>
      </w:r>
      <w:proofErr w:type="spellEnd"/>
      <w:proofErr w:type="gramEnd"/>
    </w:p>
    <w:p w:rsidR="00511C23" w:rsidRDefault="00511C23" w:rsidP="003D4BF4">
      <w:pPr>
        <w:shd w:val="clear" w:color="auto" w:fill="FFFFFF" w:themeFill="background1"/>
        <w:spacing w:after="0"/>
        <w:rPr>
          <w:rFonts w:ascii="Arial" w:eastAsia="Times New Roman" w:hAnsi="Arial" w:cs="Arial"/>
          <w:color w:val="000000" w:themeColor="text1"/>
          <w:sz w:val="24"/>
          <w:szCs w:val="24"/>
          <w:lang w:eastAsia="es-ES"/>
        </w:rPr>
      </w:pPr>
      <w:r w:rsidRPr="003D4BF4">
        <w:rPr>
          <w:rFonts w:ascii="Arial" w:eastAsia="Times New Roman" w:hAnsi="Arial" w:cs="Arial"/>
          <w:color w:val="000000" w:themeColor="text1"/>
          <w:sz w:val="24"/>
          <w:szCs w:val="24"/>
          <w:lang w:eastAsia="es-ES"/>
        </w:rPr>
        <w:t></w:t>
      </w:r>
      <w:r w:rsidRPr="003D4BF4">
        <w:rPr>
          <w:rFonts w:ascii="Arial" w:eastAsia="Times New Roman" w:hAnsi="Arial" w:cs="Arial"/>
          <w:color w:val="000000" w:themeColor="text1"/>
          <w:sz w:val="24"/>
          <w:szCs w:val="24"/>
          <w:lang w:eastAsia="es-ES"/>
        </w:rPr>
        <w:tab/>
        <w:t xml:space="preserve">6. Marx  (página 67). </w:t>
      </w:r>
      <w:proofErr w:type="spellStart"/>
      <w:proofErr w:type="gramStart"/>
      <w:r w:rsidRPr="003D4BF4">
        <w:rPr>
          <w:rFonts w:ascii="Arial" w:eastAsia="Times New Roman" w:hAnsi="Arial" w:cs="Arial"/>
          <w:color w:val="000000" w:themeColor="text1"/>
          <w:sz w:val="24"/>
          <w:szCs w:val="24"/>
          <w:lang w:eastAsia="es-ES"/>
        </w:rPr>
        <w:t>ppWeebly</w:t>
      </w:r>
      <w:proofErr w:type="spellEnd"/>
      <w:proofErr w:type="gramEnd"/>
    </w:p>
    <w:p w:rsidR="003D4BF4" w:rsidRDefault="003D4BF4" w:rsidP="003D4BF4">
      <w:pPr>
        <w:shd w:val="clear" w:color="auto" w:fill="FFFFFF" w:themeFill="background1"/>
        <w:spacing w:after="0"/>
        <w:rPr>
          <w:rFonts w:ascii="Arial" w:eastAsia="Times New Roman" w:hAnsi="Arial" w:cs="Arial"/>
          <w:color w:val="000000" w:themeColor="text1"/>
          <w:sz w:val="24"/>
          <w:szCs w:val="24"/>
          <w:lang w:eastAsia="es-ES"/>
        </w:rPr>
      </w:pPr>
    </w:p>
    <w:p w:rsidR="003D4BF4" w:rsidRDefault="003D4BF4" w:rsidP="000B4054">
      <w:pPr>
        <w:shd w:val="clear" w:color="auto" w:fill="FFFFFF" w:themeFill="background1"/>
        <w:spacing w:after="0" w:line="0" w:lineRule="atLeast"/>
        <w:rPr>
          <w:rFonts w:ascii="Arial" w:eastAsia="Times New Roman" w:hAnsi="Arial" w:cs="Arial"/>
          <w:color w:val="000000" w:themeColor="text1"/>
          <w:sz w:val="24"/>
          <w:szCs w:val="24"/>
          <w:lang w:eastAsia="es-ES"/>
        </w:rPr>
      </w:pPr>
    </w:p>
    <w:p w:rsidR="003D4BF4" w:rsidRDefault="003D4BF4" w:rsidP="000B4054">
      <w:pPr>
        <w:shd w:val="clear" w:color="auto" w:fill="FFFFFF" w:themeFill="background1"/>
        <w:spacing w:after="0" w:line="0" w:lineRule="atLeast"/>
        <w:rPr>
          <w:rFonts w:ascii="Arial" w:eastAsia="Times New Roman" w:hAnsi="Arial" w:cs="Arial"/>
          <w:color w:val="000000" w:themeColor="text1"/>
          <w:sz w:val="24"/>
          <w:szCs w:val="24"/>
          <w:lang w:eastAsia="es-ES"/>
        </w:rPr>
      </w:pPr>
    </w:p>
    <w:p w:rsidR="003D4BF4" w:rsidRDefault="003D4BF4" w:rsidP="000B4054">
      <w:pPr>
        <w:shd w:val="clear" w:color="auto" w:fill="FFFFFF" w:themeFill="background1"/>
        <w:spacing w:after="0" w:line="0" w:lineRule="atLeast"/>
        <w:rPr>
          <w:rFonts w:ascii="Arial" w:eastAsia="Times New Roman" w:hAnsi="Arial" w:cs="Arial"/>
          <w:color w:val="000000" w:themeColor="text1"/>
          <w:sz w:val="24"/>
          <w:szCs w:val="24"/>
          <w:lang w:eastAsia="es-ES"/>
        </w:rPr>
      </w:pPr>
    </w:p>
    <w:p w:rsidR="00511C23" w:rsidRPr="003D4BF4" w:rsidRDefault="00511C23" w:rsidP="00511C23">
      <w:pPr>
        <w:shd w:val="clear" w:color="auto" w:fill="FFFFFF" w:themeFill="background1"/>
        <w:spacing w:before="100" w:beforeAutospacing="1" w:after="100" w:afterAutospacing="1" w:line="315" w:lineRule="atLeast"/>
        <w:rPr>
          <w:rFonts w:ascii="Arial" w:eastAsia="Times New Roman" w:hAnsi="Arial" w:cs="Arial"/>
          <w:color w:val="000000" w:themeColor="text1"/>
          <w:sz w:val="24"/>
          <w:szCs w:val="24"/>
          <w:lang w:eastAsia="es-ES"/>
        </w:rPr>
      </w:pPr>
      <w:bookmarkStart w:id="0" w:name="_GoBack"/>
      <w:bookmarkEnd w:id="0"/>
      <w:r w:rsidRPr="003D4BF4">
        <w:rPr>
          <w:rFonts w:ascii="Arial" w:eastAsia="Times New Roman" w:hAnsi="Arial" w:cs="Arial"/>
          <w:i/>
          <w:color w:val="000000" w:themeColor="text1"/>
          <w:sz w:val="24"/>
          <w:szCs w:val="24"/>
          <w:lang w:eastAsia="es-ES"/>
        </w:rPr>
        <w:lastRenderedPageBreak/>
        <w:t></w:t>
      </w:r>
      <w:r w:rsidRPr="003D4BF4">
        <w:rPr>
          <w:rFonts w:ascii="Arial" w:eastAsia="Times New Roman" w:hAnsi="Arial" w:cs="Arial"/>
          <w:b/>
          <w:i/>
          <w:color w:val="000000" w:themeColor="text1"/>
          <w:sz w:val="24"/>
          <w:szCs w:val="24"/>
          <w:lang w:eastAsia="es-ES"/>
        </w:rPr>
        <w:tab/>
      </w:r>
      <w:r w:rsidR="000B4054" w:rsidRPr="003D4BF4">
        <w:rPr>
          <w:rFonts w:ascii="Arial" w:eastAsia="Times New Roman" w:hAnsi="Arial" w:cs="Arial"/>
          <w:b/>
          <w:color w:val="000000" w:themeColor="text1"/>
          <w:sz w:val="24"/>
          <w:szCs w:val="24"/>
          <w:lang w:eastAsia="es-ES"/>
        </w:rPr>
        <w:t>6.- Comentarios</w:t>
      </w:r>
    </w:p>
    <w:p w:rsidR="00511C23" w:rsidRPr="003D4BF4" w:rsidRDefault="00511C23" w:rsidP="00511C23">
      <w:pPr>
        <w:shd w:val="clear" w:color="auto" w:fill="FFFFFF" w:themeFill="background1"/>
        <w:spacing w:before="100" w:beforeAutospacing="1" w:after="100" w:afterAutospacing="1" w:line="315" w:lineRule="atLeast"/>
        <w:rPr>
          <w:rFonts w:ascii="Arial" w:eastAsia="Times New Roman" w:hAnsi="Arial" w:cs="Arial"/>
          <w:color w:val="000000" w:themeColor="text1"/>
          <w:sz w:val="24"/>
          <w:szCs w:val="24"/>
          <w:lang w:eastAsia="es-ES"/>
        </w:rPr>
      </w:pPr>
      <w:r w:rsidRPr="003D4BF4">
        <w:rPr>
          <w:rFonts w:ascii="Arial" w:eastAsia="Times New Roman" w:hAnsi="Arial" w:cs="Arial"/>
          <w:color w:val="000000" w:themeColor="text1"/>
          <w:sz w:val="24"/>
          <w:szCs w:val="24"/>
          <w:lang w:eastAsia="es-ES"/>
        </w:rPr>
        <w:t></w:t>
      </w:r>
      <w:r w:rsidRPr="003D4BF4">
        <w:rPr>
          <w:rFonts w:ascii="Arial" w:eastAsia="Times New Roman" w:hAnsi="Arial" w:cs="Arial"/>
          <w:color w:val="000000" w:themeColor="text1"/>
          <w:sz w:val="24"/>
          <w:szCs w:val="24"/>
          <w:lang w:eastAsia="es-ES"/>
        </w:rPr>
        <w:tab/>
        <w:t>1.-Comentario imagen “El trabajo en la fábrica”. (</w:t>
      </w:r>
      <w:proofErr w:type="gramStart"/>
      <w:r w:rsidRPr="003D4BF4">
        <w:rPr>
          <w:rFonts w:ascii="Arial" w:eastAsia="Times New Roman" w:hAnsi="Arial" w:cs="Arial"/>
          <w:color w:val="000000" w:themeColor="text1"/>
          <w:sz w:val="24"/>
          <w:szCs w:val="24"/>
          <w:lang w:eastAsia="es-ES"/>
        </w:rPr>
        <w:t>página</w:t>
      </w:r>
      <w:proofErr w:type="gramEnd"/>
      <w:r w:rsidRPr="003D4BF4">
        <w:rPr>
          <w:rFonts w:ascii="Arial" w:eastAsia="Times New Roman" w:hAnsi="Arial" w:cs="Arial"/>
          <w:color w:val="000000" w:themeColor="text1"/>
          <w:sz w:val="24"/>
          <w:szCs w:val="24"/>
          <w:lang w:eastAsia="es-ES"/>
        </w:rPr>
        <w:t xml:space="preserve"> 69)</w:t>
      </w:r>
    </w:p>
    <w:p w:rsidR="00511C23" w:rsidRPr="003D4BF4" w:rsidRDefault="00511C23" w:rsidP="00511C23">
      <w:pPr>
        <w:shd w:val="clear" w:color="auto" w:fill="FFFFFF" w:themeFill="background1"/>
        <w:spacing w:before="100" w:beforeAutospacing="1" w:after="100" w:afterAutospacing="1" w:line="315" w:lineRule="atLeast"/>
        <w:rPr>
          <w:rFonts w:ascii="Arial" w:eastAsia="Times New Roman" w:hAnsi="Arial" w:cs="Arial"/>
          <w:color w:val="000000" w:themeColor="text1"/>
          <w:sz w:val="24"/>
          <w:szCs w:val="24"/>
          <w:lang w:eastAsia="es-ES"/>
        </w:rPr>
      </w:pPr>
      <w:r w:rsidRPr="003D4BF4">
        <w:rPr>
          <w:rFonts w:ascii="Arial" w:eastAsia="Times New Roman" w:hAnsi="Arial" w:cs="Arial"/>
          <w:color w:val="000000" w:themeColor="text1"/>
          <w:sz w:val="24"/>
          <w:szCs w:val="24"/>
          <w:lang w:eastAsia="es-ES"/>
        </w:rPr>
        <w:t>Introducción título, tipo de imagen, cuándo, dónde. Descripción de la escena. Explicación o comentario de la información que muestra la imagen relacionándola con el tema correspondiente. Valoración crítica: este documento es importante porque…, he aprendido</w:t>
      </w:r>
    </w:p>
    <w:p w:rsidR="00511C23" w:rsidRPr="003D4BF4" w:rsidRDefault="00511C23" w:rsidP="00511C23">
      <w:pPr>
        <w:shd w:val="clear" w:color="auto" w:fill="FFFFFF" w:themeFill="background1"/>
        <w:spacing w:before="100" w:beforeAutospacing="1" w:after="100" w:afterAutospacing="1" w:line="315" w:lineRule="atLeast"/>
        <w:rPr>
          <w:rFonts w:ascii="Arial" w:eastAsia="Times New Roman" w:hAnsi="Arial" w:cs="Arial"/>
          <w:color w:val="000000" w:themeColor="text1"/>
          <w:sz w:val="24"/>
          <w:szCs w:val="24"/>
          <w:lang w:eastAsia="es-ES"/>
        </w:rPr>
      </w:pPr>
    </w:p>
    <w:p w:rsidR="00511C23" w:rsidRPr="003D4BF4" w:rsidRDefault="00511C23" w:rsidP="00511C23">
      <w:pPr>
        <w:shd w:val="clear" w:color="auto" w:fill="FFFFFF" w:themeFill="background1"/>
        <w:spacing w:before="100" w:beforeAutospacing="1" w:after="100" w:afterAutospacing="1" w:line="315" w:lineRule="atLeast"/>
        <w:rPr>
          <w:rFonts w:ascii="Arial" w:eastAsia="Times New Roman" w:hAnsi="Arial" w:cs="Arial"/>
          <w:color w:val="000000" w:themeColor="text1"/>
          <w:sz w:val="24"/>
          <w:szCs w:val="24"/>
          <w:lang w:eastAsia="es-ES"/>
        </w:rPr>
      </w:pPr>
      <w:r w:rsidRPr="003D4BF4">
        <w:rPr>
          <w:rFonts w:ascii="Arial" w:eastAsia="Times New Roman" w:hAnsi="Arial" w:cs="Arial"/>
          <w:color w:val="000000" w:themeColor="text1"/>
          <w:sz w:val="24"/>
          <w:szCs w:val="24"/>
          <w:lang w:eastAsia="es-ES"/>
        </w:rPr>
        <w:t></w:t>
      </w:r>
      <w:r w:rsidRPr="003D4BF4">
        <w:rPr>
          <w:rFonts w:ascii="Arial" w:eastAsia="Times New Roman" w:hAnsi="Arial" w:cs="Arial"/>
          <w:color w:val="000000" w:themeColor="text1"/>
          <w:sz w:val="24"/>
          <w:szCs w:val="24"/>
          <w:lang w:eastAsia="es-ES"/>
        </w:rPr>
        <w:tab/>
        <w:t>2.- Comentario de textos “Marxismo y anarquismo” (página 71)</w:t>
      </w:r>
    </w:p>
    <w:p w:rsidR="00511C23" w:rsidRPr="003D4BF4" w:rsidRDefault="00511C23" w:rsidP="00511C23">
      <w:pPr>
        <w:shd w:val="clear" w:color="auto" w:fill="FFFFFF" w:themeFill="background1"/>
        <w:spacing w:before="100" w:beforeAutospacing="1" w:after="100" w:afterAutospacing="1" w:line="315" w:lineRule="atLeast"/>
        <w:rPr>
          <w:rFonts w:ascii="Arial" w:eastAsia="Times New Roman" w:hAnsi="Arial" w:cs="Arial"/>
          <w:color w:val="000000" w:themeColor="text1"/>
          <w:sz w:val="24"/>
          <w:szCs w:val="24"/>
          <w:lang w:eastAsia="es-ES"/>
        </w:rPr>
      </w:pPr>
      <w:r w:rsidRPr="003D4BF4">
        <w:rPr>
          <w:rFonts w:ascii="Arial" w:eastAsia="Times New Roman" w:hAnsi="Arial" w:cs="Arial"/>
          <w:color w:val="000000" w:themeColor="text1"/>
          <w:sz w:val="24"/>
          <w:szCs w:val="24"/>
          <w:lang w:eastAsia="es-ES"/>
        </w:rPr>
        <w:t xml:space="preserve">Clasificación del texto (introducción) 1.- Tipo de texto (fuente histórica o texto historiográfico) 2.- Naturaleza del texto: legislativo, circunstancia. 3.- Autor (quién fue, cuándo lo escribió y porqué fue importante). 4.-Circunstancias concretas en las que se escribió el texto 5.- A quién va dirigido. 6.- Finalidad del texto. </w:t>
      </w:r>
    </w:p>
    <w:p w:rsidR="00511C23" w:rsidRPr="003D4BF4" w:rsidRDefault="00511C23" w:rsidP="00511C23">
      <w:pPr>
        <w:shd w:val="clear" w:color="auto" w:fill="FFFFFF" w:themeFill="background1"/>
        <w:spacing w:before="100" w:beforeAutospacing="1" w:after="100" w:afterAutospacing="1" w:line="315" w:lineRule="atLeast"/>
        <w:rPr>
          <w:rFonts w:ascii="Arial" w:eastAsia="Times New Roman" w:hAnsi="Arial" w:cs="Arial"/>
          <w:color w:val="000000" w:themeColor="text1"/>
          <w:sz w:val="24"/>
          <w:szCs w:val="24"/>
          <w:lang w:eastAsia="es-ES"/>
        </w:rPr>
      </w:pPr>
      <w:r w:rsidRPr="003D4BF4">
        <w:rPr>
          <w:rFonts w:ascii="Arial" w:eastAsia="Times New Roman" w:hAnsi="Arial" w:cs="Arial"/>
          <w:color w:val="000000" w:themeColor="text1"/>
          <w:sz w:val="24"/>
          <w:szCs w:val="24"/>
          <w:lang w:eastAsia="es-ES"/>
        </w:rPr>
        <w:t xml:space="preserve">Análisis del texto (descripción) Indicar, a modo de titulares, las ideas fundamentales del texto con el fin de comprender todas las partes. Debemos utilizar nuestras palabras para no repetir el texto. </w:t>
      </w:r>
    </w:p>
    <w:p w:rsidR="00511C23" w:rsidRPr="003D4BF4" w:rsidRDefault="00511C23" w:rsidP="00511C23">
      <w:pPr>
        <w:shd w:val="clear" w:color="auto" w:fill="FFFFFF" w:themeFill="background1"/>
        <w:spacing w:before="100" w:beforeAutospacing="1" w:after="100" w:afterAutospacing="1" w:line="315" w:lineRule="atLeast"/>
        <w:rPr>
          <w:rFonts w:ascii="Arial" w:eastAsia="Times New Roman" w:hAnsi="Arial" w:cs="Arial"/>
          <w:color w:val="000000" w:themeColor="text1"/>
          <w:sz w:val="24"/>
          <w:szCs w:val="24"/>
          <w:lang w:eastAsia="es-ES"/>
        </w:rPr>
      </w:pPr>
      <w:r w:rsidRPr="003D4BF4">
        <w:rPr>
          <w:rFonts w:ascii="Arial" w:eastAsia="Times New Roman" w:hAnsi="Arial" w:cs="Arial"/>
          <w:color w:val="000000" w:themeColor="text1"/>
          <w:sz w:val="24"/>
          <w:szCs w:val="24"/>
          <w:lang w:eastAsia="es-ES"/>
        </w:rPr>
        <w:t xml:space="preserve">Comentario del texto (explicación) Como experto en el tema al que se refiere el texto, explica  las ideas fundamentales: causas, hechos y consecuencias (por qué, cómo y para qué). </w:t>
      </w:r>
    </w:p>
    <w:p w:rsidR="00511C23" w:rsidRPr="003D4BF4" w:rsidRDefault="00511C23" w:rsidP="00511C23">
      <w:pPr>
        <w:shd w:val="clear" w:color="auto" w:fill="FFFFFF" w:themeFill="background1"/>
        <w:spacing w:before="100" w:beforeAutospacing="1" w:after="100" w:afterAutospacing="1" w:line="315" w:lineRule="atLeast"/>
        <w:rPr>
          <w:rFonts w:ascii="Arial" w:eastAsia="Times New Roman" w:hAnsi="Arial" w:cs="Arial"/>
          <w:color w:val="000000" w:themeColor="text1"/>
          <w:sz w:val="24"/>
          <w:szCs w:val="24"/>
          <w:lang w:eastAsia="es-ES"/>
        </w:rPr>
      </w:pPr>
      <w:r w:rsidRPr="003D4BF4">
        <w:rPr>
          <w:rFonts w:ascii="Arial" w:eastAsia="Times New Roman" w:hAnsi="Arial" w:cs="Arial"/>
          <w:color w:val="000000" w:themeColor="text1"/>
          <w:sz w:val="24"/>
          <w:szCs w:val="24"/>
          <w:lang w:eastAsia="es-ES"/>
        </w:rPr>
        <w:t>Valoración crítica (Comentando este texto he aprendido…y</w:t>
      </w:r>
      <w:r w:rsidR="000B4054" w:rsidRPr="003D4BF4">
        <w:rPr>
          <w:rFonts w:ascii="Arial" w:eastAsia="Times New Roman" w:hAnsi="Arial" w:cs="Arial"/>
          <w:color w:val="000000" w:themeColor="text1"/>
          <w:sz w:val="24"/>
          <w:szCs w:val="24"/>
          <w:lang w:eastAsia="es-ES"/>
        </w:rPr>
        <w:t xml:space="preserve"> me parece interesante porque…)</w:t>
      </w:r>
    </w:p>
    <w:p w:rsidR="00511C23" w:rsidRPr="003D4BF4" w:rsidRDefault="00511C23" w:rsidP="00511C23">
      <w:pPr>
        <w:shd w:val="clear" w:color="auto" w:fill="FFFFFF" w:themeFill="background1"/>
        <w:spacing w:before="100" w:beforeAutospacing="1" w:after="100" w:afterAutospacing="1" w:line="315" w:lineRule="atLeast"/>
        <w:rPr>
          <w:rFonts w:ascii="Arial" w:eastAsia="Times New Roman" w:hAnsi="Arial" w:cs="Arial"/>
          <w:color w:val="000000" w:themeColor="text1"/>
          <w:sz w:val="24"/>
          <w:szCs w:val="24"/>
          <w:lang w:eastAsia="es-ES"/>
        </w:rPr>
      </w:pPr>
      <w:r w:rsidRPr="003D4BF4">
        <w:rPr>
          <w:rFonts w:ascii="Arial" w:eastAsia="Times New Roman" w:hAnsi="Arial" w:cs="Arial"/>
          <w:color w:val="000000" w:themeColor="text1"/>
          <w:sz w:val="24"/>
          <w:szCs w:val="24"/>
          <w:lang w:eastAsia="es-ES"/>
        </w:rPr>
        <w:t></w:t>
      </w:r>
      <w:r w:rsidRPr="003D4BF4">
        <w:rPr>
          <w:rFonts w:ascii="Arial" w:eastAsia="Times New Roman" w:hAnsi="Arial" w:cs="Arial"/>
          <w:color w:val="000000" w:themeColor="text1"/>
          <w:sz w:val="24"/>
          <w:szCs w:val="24"/>
          <w:lang w:eastAsia="es-ES"/>
        </w:rPr>
        <w:tab/>
        <w:t xml:space="preserve">3.-Comentario de imagen </w:t>
      </w:r>
      <w:proofErr w:type="gramStart"/>
      <w:r w:rsidRPr="003D4BF4">
        <w:rPr>
          <w:rFonts w:ascii="Arial" w:eastAsia="Times New Roman" w:hAnsi="Arial" w:cs="Arial"/>
          <w:color w:val="000000" w:themeColor="text1"/>
          <w:sz w:val="24"/>
          <w:szCs w:val="24"/>
          <w:lang w:eastAsia="es-ES"/>
        </w:rPr>
        <w:t>“ El</w:t>
      </w:r>
      <w:proofErr w:type="gramEnd"/>
      <w:r w:rsidRPr="003D4BF4">
        <w:rPr>
          <w:rFonts w:ascii="Arial" w:eastAsia="Times New Roman" w:hAnsi="Arial" w:cs="Arial"/>
          <w:color w:val="000000" w:themeColor="text1"/>
          <w:sz w:val="24"/>
          <w:szCs w:val="24"/>
          <w:lang w:eastAsia="es-ES"/>
        </w:rPr>
        <w:t xml:space="preserve"> reparto de China” (página 126)</w:t>
      </w:r>
    </w:p>
    <w:p w:rsidR="00511C23" w:rsidRPr="003D4BF4" w:rsidRDefault="00511C23" w:rsidP="00511C23">
      <w:pPr>
        <w:shd w:val="clear" w:color="auto" w:fill="FFFFFF" w:themeFill="background1"/>
        <w:spacing w:before="100" w:beforeAutospacing="1" w:after="100" w:afterAutospacing="1" w:line="315" w:lineRule="atLeast"/>
        <w:rPr>
          <w:rFonts w:ascii="Arial" w:eastAsia="Times New Roman" w:hAnsi="Arial" w:cs="Arial"/>
          <w:color w:val="000000" w:themeColor="text1"/>
          <w:sz w:val="24"/>
          <w:szCs w:val="24"/>
          <w:lang w:eastAsia="es-ES"/>
        </w:rPr>
      </w:pPr>
      <w:r w:rsidRPr="003D4BF4">
        <w:rPr>
          <w:rFonts w:ascii="Arial" w:eastAsia="Times New Roman" w:hAnsi="Arial" w:cs="Arial"/>
          <w:color w:val="000000" w:themeColor="text1"/>
          <w:sz w:val="24"/>
          <w:szCs w:val="24"/>
          <w:lang w:eastAsia="es-ES"/>
        </w:rPr>
        <w:t>Introducción título, tipo de imagen, cuándo, dónde. Descripción de la escena. Explicación o comentario de la información que muestra la imagen relacionándola con el tema correspondiente. Valoración crítica: este documento es importante porque…, he aprendido</w:t>
      </w:r>
    </w:p>
    <w:p w:rsidR="00511C23" w:rsidRPr="003D4BF4" w:rsidRDefault="00511C23" w:rsidP="00511C23">
      <w:pPr>
        <w:pStyle w:val="Prrafodelista"/>
        <w:shd w:val="clear" w:color="auto" w:fill="FFFFFF" w:themeFill="background1"/>
        <w:spacing w:before="100" w:beforeAutospacing="1" w:after="100" w:afterAutospacing="1" w:line="315" w:lineRule="atLeast"/>
        <w:ind w:left="1068"/>
        <w:rPr>
          <w:rFonts w:ascii="Arial" w:eastAsia="Times New Roman" w:hAnsi="Arial" w:cs="Arial"/>
          <w:color w:val="000000" w:themeColor="text1"/>
          <w:sz w:val="24"/>
          <w:szCs w:val="24"/>
          <w:lang w:eastAsia="es-ES"/>
        </w:rPr>
      </w:pPr>
    </w:p>
    <w:p w:rsidR="00511C23" w:rsidRPr="003D4BF4" w:rsidRDefault="000B4054" w:rsidP="003D4BF4">
      <w:pPr>
        <w:pStyle w:val="Prrafodelista"/>
        <w:numPr>
          <w:ilvl w:val="0"/>
          <w:numId w:val="4"/>
        </w:numPr>
        <w:shd w:val="clear" w:color="auto" w:fill="FFFFFF" w:themeFill="background1"/>
        <w:spacing w:before="100" w:beforeAutospacing="1" w:after="100" w:afterAutospacing="1" w:line="360" w:lineRule="auto"/>
        <w:ind w:left="426" w:hanging="426"/>
        <w:rPr>
          <w:rFonts w:ascii="Arial" w:eastAsia="Times New Roman" w:hAnsi="Arial" w:cs="Arial"/>
          <w:color w:val="000000" w:themeColor="text1"/>
          <w:sz w:val="24"/>
          <w:szCs w:val="24"/>
          <w:lang w:eastAsia="es-ES"/>
        </w:rPr>
      </w:pPr>
      <w:r w:rsidRPr="003D4BF4">
        <w:rPr>
          <w:rFonts w:ascii="Arial" w:eastAsia="Times New Roman" w:hAnsi="Arial" w:cs="Arial"/>
          <w:b/>
          <w:color w:val="000000" w:themeColor="text1"/>
          <w:sz w:val="24"/>
          <w:szCs w:val="24"/>
          <w:lang w:eastAsia="es-ES"/>
        </w:rPr>
        <w:t>7</w:t>
      </w:r>
      <w:r w:rsidR="00511C23" w:rsidRPr="003D4BF4">
        <w:rPr>
          <w:rFonts w:ascii="Arial" w:eastAsia="Times New Roman" w:hAnsi="Arial" w:cs="Arial"/>
          <w:b/>
          <w:color w:val="000000" w:themeColor="text1"/>
          <w:sz w:val="24"/>
          <w:szCs w:val="24"/>
          <w:lang w:eastAsia="es-ES"/>
        </w:rPr>
        <w:t xml:space="preserve">.- El arte y la cultura en el siglo XIX. </w:t>
      </w:r>
      <w:r w:rsidR="00511C23" w:rsidRPr="003D4BF4">
        <w:rPr>
          <w:rFonts w:ascii="Arial" w:eastAsia="Times New Roman" w:hAnsi="Arial" w:cs="Arial"/>
          <w:color w:val="000000" w:themeColor="text1"/>
          <w:sz w:val="24"/>
          <w:szCs w:val="24"/>
          <w:lang w:eastAsia="es-ES"/>
        </w:rPr>
        <w:t xml:space="preserve">(Páginas 132 y 133. Actividades 1, 2 y 3 </w:t>
      </w:r>
      <w:proofErr w:type="spellStart"/>
      <w:r w:rsidR="00511C23" w:rsidRPr="003D4BF4">
        <w:rPr>
          <w:rFonts w:ascii="Arial" w:eastAsia="Times New Roman" w:hAnsi="Arial" w:cs="Arial"/>
          <w:color w:val="000000" w:themeColor="text1"/>
          <w:sz w:val="24"/>
          <w:szCs w:val="24"/>
          <w:lang w:eastAsia="es-ES"/>
        </w:rPr>
        <w:t>pag</w:t>
      </w:r>
      <w:proofErr w:type="spellEnd"/>
      <w:r w:rsidR="00511C23" w:rsidRPr="003D4BF4">
        <w:rPr>
          <w:rFonts w:ascii="Arial" w:eastAsia="Times New Roman" w:hAnsi="Arial" w:cs="Arial"/>
          <w:color w:val="000000" w:themeColor="text1"/>
          <w:sz w:val="24"/>
          <w:szCs w:val="24"/>
          <w:lang w:eastAsia="es-ES"/>
        </w:rPr>
        <w:t xml:space="preserve"> 133)</w:t>
      </w:r>
      <w:r w:rsidRPr="003D4BF4">
        <w:rPr>
          <w:rFonts w:ascii="Arial" w:eastAsia="Times New Roman" w:hAnsi="Arial" w:cs="Arial"/>
          <w:color w:val="000000" w:themeColor="text1"/>
          <w:sz w:val="24"/>
          <w:szCs w:val="24"/>
          <w:lang w:eastAsia="es-ES"/>
        </w:rPr>
        <w:t xml:space="preserve"> Haz un álbum con imágenes representativas de cada </w:t>
      </w:r>
      <w:r w:rsidR="003D4BF4" w:rsidRPr="003D4BF4">
        <w:rPr>
          <w:rFonts w:ascii="Arial" w:eastAsia="Times New Roman" w:hAnsi="Arial" w:cs="Arial"/>
          <w:color w:val="000000" w:themeColor="text1"/>
          <w:sz w:val="24"/>
          <w:szCs w:val="24"/>
          <w:lang w:eastAsia="es-ES"/>
        </w:rPr>
        <w:t>estilo,</w:t>
      </w:r>
      <w:r w:rsidRPr="003D4BF4">
        <w:rPr>
          <w:rFonts w:ascii="Arial" w:eastAsia="Times New Roman" w:hAnsi="Arial" w:cs="Arial"/>
          <w:color w:val="000000" w:themeColor="text1"/>
          <w:sz w:val="24"/>
          <w:szCs w:val="24"/>
          <w:lang w:eastAsia="es-ES"/>
        </w:rPr>
        <w:t xml:space="preserve"> indicando el título, época, autor y características.</w:t>
      </w:r>
    </w:p>
    <w:p w:rsidR="00511C23" w:rsidRPr="003D4BF4" w:rsidRDefault="000B4054" w:rsidP="003D4BF4">
      <w:pPr>
        <w:pStyle w:val="Prrafodelista"/>
        <w:numPr>
          <w:ilvl w:val="0"/>
          <w:numId w:val="4"/>
        </w:numPr>
        <w:shd w:val="clear" w:color="auto" w:fill="FFFFFF" w:themeFill="background1"/>
        <w:spacing w:before="100" w:beforeAutospacing="1" w:after="100" w:afterAutospacing="1" w:line="360" w:lineRule="auto"/>
        <w:ind w:left="426" w:hanging="426"/>
        <w:rPr>
          <w:rFonts w:ascii="Arial" w:eastAsia="Times New Roman" w:hAnsi="Arial" w:cs="Arial"/>
          <w:b/>
          <w:color w:val="000000" w:themeColor="text1"/>
          <w:sz w:val="24"/>
          <w:szCs w:val="24"/>
          <w:u w:val="single"/>
          <w:lang w:eastAsia="es-ES"/>
        </w:rPr>
      </w:pPr>
      <w:r w:rsidRPr="003D4BF4">
        <w:rPr>
          <w:rFonts w:ascii="Arial" w:eastAsia="Times New Roman" w:hAnsi="Arial" w:cs="Arial"/>
          <w:b/>
          <w:color w:val="000000" w:themeColor="text1"/>
          <w:sz w:val="24"/>
          <w:szCs w:val="24"/>
          <w:lang w:eastAsia="es-ES"/>
        </w:rPr>
        <w:t>8</w:t>
      </w:r>
      <w:r w:rsidR="00511C23" w:rsidRPr="003D4BF4">
        <w:rPr>
          <w:rFonts w:ascii="Arial" w:eastAsia="Times New Roman" w:hAnsi="Arial" w:cs="Arial"/>
          <w:b/>
          <w:color w:val="000000" w:themeColor="text1"/>
          <w:sz w:val="24"/>
          <w:szCs w:val="24"/>
          <w:lang w:eastAsia="es-ES"/>
        </w:rPr>
        <w:t xml:space="preserve">.- Elabora un mapa conceptual ilustrado (una idea=un dibujo). </w:t>
      </w:r>
    </w:p>
    <w:p w:rsidR="00511C23" w:rsidRPr="003D4BF4" w:rsidRDefault="000B4054" w:rsidP="003D4BF4">
      <w:pPr>
        <w:pStyle w:val="Prrafodelista"/>
        <w:numPr>
          <w:ilvl w:val="0"/>
          <w:numId w:val="4"/>
        </w:numPr>
        <w:shd w:val="clear" w:color="auto" w:fill="FFFFFF" w:themeFill="background1"/>
        <w:spacing w:before="100" w:beforeAutospacing="1" w:after="100" w:afterAutospacing="1" w:line="360" w:lineRule="auto"/>
        <w:ind w:left="426" w:hanging="426"/>
        <w:rPr>
          <w:rFonts w:ascii="Arial" w:eastAsia="Times New Roman" w:hAnsi="Arial" w:cs="Arial"/>
          <w:b/>
          <w:color w:val="000000" w:themeColor="text1"/>
          <w:sz w:val="24"/>
          <w:szCs w:val="24"/>
          <w:u w:val="single"/>
          <w:lang w:eastAsia="es-ES"/>
        </w:rPr>
      </w:pPr>
      <w:r w:rsidRPr="003D4BF4">
        <w:rPr>
          <w:rFonts w:ascii="Arial" w:eastAsia="Times New Roman" w:hAnsi="Arial" w:cs="Arial"/>
          <w:b/>
          <w:color w:val="000000" w:themeColor="text1"/>
          <w:sz w:val="24"/>
          <w:szCs w:val="24"/>
          <w:lang w:eastAsia="es-ES"/>
        </w:rPr>
        <w:t>9</w:t>
      </w:r>
      <w:r w:rsidR="00511C23" w:rsidRPr="003D4BF4">
        <w:rPr>
          <w:rFonts w:ascii="Arial" w:eastAsia="Times New Roman" w:hAnsi="Arial" w:cs="Arial"/>
          <w:b/>
          <w:color w:val="000000" w:themeColor="text1"/>
          <w:sz w:val="24"/>
          <w:szCs w:val="24"/>
          <w:lang w:eastAsia="es-ES"/>
        </w:rPr>
        <w:t>.- Haz una valoración crítica teniendo en cuenta lo que has  aprendido en esta unidad, aquellos aspectos que más te han llamado la atención, que cambiarías, como crees que te afectan personalmente estos hechos histórico, etc…</w:t>
      </w:r>
    </w:p>
    <w:p w:rsidR="00511C23" w:rsidRPr="003D4BF4" w:rsidRDefault="00511C23" w:rsidP="003D4BF4">
      <w:pPr>
        <w:pStyle w:val="Prrafodelista"/>
        <w:numPr>
          <w:ilvl w:val="0"/>
          <w:numId w:val="4"/>
        </w:numPr>
        <w:shd w:val="clear" w:color="auto" w:fill="FFFFFF" w:themeFill="background1"/>
        <w:spacing w:before="100" w:beforeAutospacing="1" w:after="100" w:afterAutospacing="1" w:line="360" w:lineRule="auto"/>
        <w:ind w:left="426" w:hanging="426"/>
        <w:rPr>
          <w:rFonts w:ascii="Arial" w:eastAsia="Times New Roman" w:hAnsi="Arial" w:cs="Arial"/>
          <w:b/>
          <w:color w:val="000000" w:themeColor="text1"/>
          <w:sz w:val="24"/>
          <w:szCs w:val="24"/>
          <w:u w:val="single"/>
          <w:lang w:eastAsia="es-ES"/>
        </w:rPr>
      </w:pPr>
      <w:r w:rsidRPr="003D4BF4">
        <w:rPr>
          <w:rFonts w:ascii="Arial" w:eastAsia="Times New Roman" w:hAnsi="Arial" w:cs="Arial"/>
          <w:b/>
          <w:color w:val="000000" w:themeColor="text1"/>
          <w:sz w:val="24"/>
          <w:szCs w:val="24"/>
          <w:u w:val="single"/>
          <w:lang w:eastAsia="es-ES"/>
        </w:rPr>
        <w:t>Para llevar el control de tu trabajo</w:t>
      </w:r>
    </w:p>
    <w:p w:rsidR="00511C23" w:rsidRPr="003D4BF4" w:rsidRDefault="00511C23" w:rsidP="003D4BF4">
      <w:pPr>
        <w:pStyle w:val="Prrafodelista"/>
        <w:numPr>
          <w:ilvl w:val="0"/>
          <w:numId w:val="1"/>
        </w:numPr>
        <w:shd w:val="clear" w:color="auto" w:fill="FFFFFF" w:themeFill="background1"/>
        <w:spacing w:before="100" w:beforeAutospacing="1" w:after="100" w:afterAutospacing="1" w:line="360" w:lineRule="auto"/>
        <w:rPr>
          <w:rFonts w:ascii="Arial" w:eastAsia="Times New Roman" w:hAnsi="Arial" w:cs="Arial"/>
          <w:color w:val="000000" w:themeColor="text1"/>
          <w:sz w:val="24"/>
          <w:szCs w:val="24"/>
          <w:lang w:eastAsia="es-ES"/>
        </w:rPr>
      </w:pPr>
      <w:r w:rsidRPr="003D4BF4">
        <w:rPr>
          <w:rFonts w:ascii="Arial" w:eastAsia="Times New Roman" w:hAnsi="Arial" w:cs="Arial"/>
          <w:color w:val="000000" w:themeColor="text1"/>
          <w:sz w:val="24"/>
          <w:szCs w:val="24"/>
          <w:lang w:eastAsia="es-ES"/>
        </w:rPr>
        <w:t>Marca si has trabajado  sobre el apartado correspondiente</w:t>
      </w:r>
    </w:p>
    <w:p w:rsidR="00511C23" w:rsidRPr="003D4BF4" w:rsidRDefault="00511C23" w:rsidP="00511C23">
      <w:pPr>
        <w:pStyle w:val="Prrafodelista"/>
        <w:shd w:val="clear" w:color="auto" w:fill="FFFFFF" w:themeFill="background1"/>
        <w:spacing w:before="100" w:beforeAutospacing="1" w:after="100" w:afterAutospacing="1" w:line="315" w:lineRule="atLeast"/>
        <w:ind w:left="0"/>
        <w:rPr>
          <w:rFonts w:ascii="Arial" w:eastAsia="Times New Roman" w:hAnsi="Arial" w:cs="Arial"/>
          <w:color w:val="000000" w:themeColor="text1"/>
          <w:sz w:val="24"/>
          <w:szCs w:val="24"/>
          <w:lang w:eastAsia="es-ES"/>
        </w:rPr>
      </w:pPr>
    </w:p>
    <w:p w:rsidR="000B4054" w:rsidRPr="003D4BF4" w:rsidRDefault="000B4054">
      <w:pPr>
        <w:rPr>
          <w:rFonts w:ascii="Arial" w:hAnsi="Arial" w:cs="Arial"/>
          <w:color w:val="000000" w:themeColor="text1"/>
          <w:sz w:val="24"/>
          <w:szCs w:val="24"/>
        </w:rPr>
      </w:pPr>
    </w:p>
    <w:sectPr w:rsidR="000B4054" w:rsidRPr="003D4BF4" w:rsidSect="00B03108">
      <w:footerReference w:type="default" r:id="rId11"/>
      <w:pgSz w:w="11906" w:h="16838"/>
      <w:pgMar w:top="709" w:right="991" w:bottom="142" w:left="993" w:header="708" w:footer="708" w:gutter="0"/>
      <w:pgBorders w:offsetFrom="page">
        <w:top w:val="dotDotDash" w:sz="4" w:space="24" w:color="auto"/>
        <w:left w:val="dotDotDash" w:sz="4" w:space="24" w:color="auto"/>
        <w:bottom w:val="dotDotDash" w:sz="4" w:space="24" w:color="auto"/>
        <w:right w:val="dotDotDash"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96B" w:rsidRDefault="0077096B" w:rsidP="0077096B">
      <w:pPr>
        <w:spacing w:after="0" w:line="240" w:lineRule="auto"/>
      </w:pPr>
      <w:r>
        <w:separator/>
      </w:r>
    </w:p>
  </w:endnote>
  <w:endnote w:type="continuationSeparator" w:id="0">
    <w:p w:rsidR="0077096B" w:rsidRDefault="0077096B" w:rsidP="00770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929502"/>
      <w:docPartObj>
        <w:docPartGallery w:val="Page Numbers (Bottom of Page)"/>
        <w:docPartUnique/>
      </w:docPartObj>
    </w:sdtPr>
    <w:sdtContent>
      <w:p w:rsidR="0077096B" w:rsidRDefault="0077096B">
        <w:pPr>
          <w:pStyle w:val="Piedepgina"/>
          <w:jc w:val="center"/>
        </w:pPr>
        <w:r>
          <w:fldChar w:fldCharType="begin"/>
        </w:r>
        <w:r>
          <w:instrText>PAGE   \* MERGEFORMAT</w:instrText>
        </w:r>
        <w:r>
          <w:fldChar w:fldCharType="separate"/>
        </w:r>
        <w:r w:rsidR="00F70226">
          <w:rPr>
            <w:noProof/>
          </w:rPr>
          <w:t>1</w:t>
        </w:r>
        <w:r>
          <w:fldChar w:fldCharType="end"/>
        </w:r>
      </w:p>
    </w:sdtContent>
  </w:sdt>
  <w:p w:rsidR="0077096B" w:rsidRDefault="007709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96B" w:rsidRDefault="0077096B" w:rsidP="0077096B">
      <w:pPr>
        <w:spacing w:after="0" w:line="240" w:lineRule="auto"/>
      </w:pPr>
      <w:r>
        <w:separator/>
      </w:r>
    </w:p>
  </w:footnote>
  <w:footnote w:type="continuationSeparator" w:id="0">
    <w:p w:rsidR="0077096B" w:rsidRDefault="0077096B" w:rsidP="007709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5E07"/>
    <w:multiLevelType w:val="hybridMultilevel"/>
    <w:tmpl w:val="138E74B6"/>
    <w:lvl w:ilvl="0" w:tplc="0B227796">
      <w:start w:val="1"/>
      <w:numFmt w:val="bullet"/>
      <w:lvlText w:val=""/>
      <w:lvlJc w:val="left"/>
      <w:pPr>
        <w:ind w:left="360" w:hanging="360"/>
      </w:pPr>
      <w:rPr>
        <w:rFonts w:ascii="Symbol" w:hAnsi="Symbol" w:hint="default"/>
      </w:rPr>
    </w:lvl>
    <w:lvl w:ilvl="1" w:tplc="0B227796">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3B82C0E"/>
    <w:multiLevelType w:val="hybridMultilevel"/>
    <w:tmpl w:val="C4D47DBC"/>
    <w:lvl w:ilvl="0" w:tplc="0B227796">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25502F32"/>
    <w:multiLevelType w:val="hybridMultilevel"/>
    <w:tmpl w:val="B97C450E"/>
    <w:lvl w:ilvl="0" w:tplc="0B227796">
      <w:start w:val="1"/>
      <w:numFmt w:val="bullet"/>
      <w:lvlText w:val=""/>
      <w:lvlJc w:val="left"/>
      <w:pPr>
        <w:ind w:left="360" w:hanging="360"/>
      </w:pPr>
      <w:rPr>
        <w:rFonts w:ascii="Symbol" w:hAnsi="Symbol" w:hint="default"/>
      </w:rPr>
    </w:lvl>
    <w:lvl w:ilvl="1" w:tplc="0B227796">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2A025341"/>
    <w:multiLevelType w:val="hybridMultilevel"/>
    <w:tmpl w:val="77D4856C"/>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60DF189A"/>
    <w:multiLevelType w:val="hybridMultilevel"/>
    <w:tmpl w:val="96607E4C"/>
    <w:lvl w:ilvl="0" w:tplc="0B227796">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768773B0"/>
    <w:multiLevelType w:val="hybridMultilevel"/>
    <w:tmpl w:val="7F6E2C1E"/>
    <w:lvl w:ilvl="0" w:tplc="0B227796">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23"/>
    <w:rsid w:val="00082C24"/>
    <w:rsid w:val="000B4054"/>
    <w:rsid w:val="003D4BF4"/>
    <w:rsid w:val="00511C23"/>
    <w:rsid w:val="0077096B"/>
    <w:rsid w:val="00F702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C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1C23"/>
    <w:pPr>
      <w:ind w:left="720"/>
      <w:contextualSpacing/>
    </w:pPr>
  </w:style>
  <w:style w:type="character" w:styleId="Hipervnculo">
    <w:name w:val="Hyperlink"/>
    <w:basedOn w:val="Fuentedeprrafopredeter"/>
    <w:uiPriority w:val="99"/>
    <w:unhideWhenUsed/>
    <w:rsid w:val="00511C23"/>
    <w:rPr>
      <w:color w:val="0000FF" w:themeColor="hyperlink"/>
      <w:u w:val="single"/>
    </w:rPr>
  </w:style>
  <w:style w:type="paragraph" w:styleId="Encabezado">
    <w:name w:val="header"/>
    <w:basedOn w:val="Normal"/>
    <w:link w:val="EncabezadoCar"/>
    <w:uiPriority w:val="99"/>
    <w:unhideWhenUsed/>
    <w:rsid w:val="007709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096B"/>
  </w:style>
  <w:style w:type="paragraph" w:styleId="Piedepgina">
    <w:name w:val="footer"/>
    <w:basedOn w:val="Normal"/>
    <w:link w:val="PiedepginaCar"/>
    <w:uiPriority w:val="99"/>
    <w:unhideWhenUsed/>
    <w:rsid w:val="007709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09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C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1C23"/>
    <w:pPr>
      <w:ind w:left="720"/>
      <w:contextualSpacing/>
    </w:pPr>
  </w:style>
  <w:style w:type="character" w:styleId="Hipervnculo">
    <w:name w:val="Hyperlink"/>
    <w:basedOn w:val="Fuentedeprrafopredeter"/>
    <w:uiPriority w:val="99"/>
    <w:unhideWhenUsed/>
    <w:rsid w:val="00511C23"/>
    <w:rPr>
      <w:color w:val="0000FF" w:themeColor="hyperlink"/>
      <w:u w:val="single"/>
    </w:rPr>
  </w:style>
  <w:style w:type="paragraph" w:styleId="Encabezado">
    <w:name w:val="header"/>
    <w:basedOn w:val="Normal"/>
    <w:link w:val="EncabezadoCar"/>
    <w:uiPriority w:val="99"/>
    <w:unhideWhenUsed/>
    <w:rsid w:val="007709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096B"/>
  </w:style>
  <w:style w:type="paragraph" w:styleId="Piedepgina">
    <w:name w:val="footer"/>
    <w:basedOn w:val="Normal"/>
    <w:link w:val="PiedepginaCar"/>
    <w:uiPriority w:val="99"/>
    <w:unhideWhenUsed/>
    <w:rsid w:val="007709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0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4esohistoria.weebly.com/introduccioacuten.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4esohistoria.weebly.com/unidad-6-imperialismo-y-guerra.html" TargetMode="External"/><Relationship Id="rId4" Type="http://schemas.openxmlformats.org/officeDocument/2006/relationships/settings" Target="settings.xml"/><Relationship Id="rId9" Type="http://schemas.openxmlformats.org/officeDocument/2006/relationships/hyperlink" Target="http://4esohistoria.weebly.com/unidad-3-de-la-revolucioacuten-industrial-al-movimiento-obrer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704</Words>
  <Characters>3873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2019-01-14T17:25:00Z</dcterms:created>
  <dcterms:modified xsi:type="dcterms:W3CDTF">2019-01-14T17:53:00Z</dcterms:modified>
</cp:coreProperties>
</file>